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939CB" w14:textId="77777777" w:rsidR="001166B5" w:rsidRPr="004D218F" w:rsidRDefault="001166B5" w:rsidP="002F549E">
      <w:pPr>
        <w:tabs>
          <w:tab w:val="right" w:pos="8280"/>
        </w:tabs>
        <w:spacing w:after="0"/>
        <w:ind w:right="-22"/>
        <w:contextualSpacing/>
        <w:jc w:val="center"/>
        <w:rPr>
          <w:rFonts w:ascii="Verdana" w:hAnsi="Verdana"/>
          <w:caps/>
          <w:color w:val="002060"/>
          <w:sz w:val="20"/>
          <w:lang w:val="en-GB"/>
        </w:rPr>
      </w:pPr>
    </w:p>
    <w:p w14:paraId="389C5DE4" w14:textId="4C93EDD5" w:rsidR="00D22628" w:rsidRPr="00EF257B" w:rsidRDefault="00346C0E" w:rsidP="00EF257B">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 xml:space="preserve">Erasmus+ </w:t>
      </w:r>
      <w:r w:rsidR="00D22628" w:rsidRPr="00EF257B">
        <w:rPr>
          <w:rFonts w:ascii="Verdana" w:hAnsi="Verdana" w:cs="Arial"/>
          <w:b/>
          <w:color w:val="002060"/>
          <w:sz w:val="36"/>
          <w:szCs w:val="36"/>
          <w:lang w:val="en-GB"/>
        </w:rPr>
        <w:t>Mobility Agreement</w:t>
      </w:r>
    </w:p>
    <w:p w14:paraId="56E939CC" w14:textId="397D8369" w:rsidR="001166B5" w:rsidRDefault="00D22628" w:rsidP="00EF257B">
      <w:pPr>
        <w:spacing w:after="120"/>
        <w:ind w:right="28"/>
        <w:jc w:val="center"/>
        <w:rPr>
          <w:rFonts w:ascii="Verdana" w:hAnsi="Verdana" w:cs="Arial"/>
          <w:b/>
          <w:color w:val="002060"/>
          <w:sz w:val="36"/>
          <w:szCs w:val="36"/>
          <w:lang w:val="en-GB"/>
        </w:rPr>
      </w:pPr>
      <w:r w:rsidRPr="00EF257B">
        <w:rPr>
          <w:rFonts w:ascii="Verdana" w:hAnsi="Verdana" w:cs="Arial"/>
          <w:b/>
          <w:color w:val="002060"/>
          <w:sz w:val="36"/>
          <w:szCs w:val="36"/>
          <w:lang w:val="en-GB"/>
        </w:rPr>
        <w:t xml:space="preserve">Staff Mobility </w:t>
      </w:r>
      <w:proofErr w:type="gramStart"/>
      <w:r w:rsidRPr="00EF257B">
        <w:rPr>
          <w:rFonts w:ascii="Verdana" w:hAnsi="Verdana" w:cs="Arial"/>
          <w:b/>
          <w:color w:val="002060"/>
          <w:sz w:val="36"/>
          <w:szCs w:val="36"/>
          <w:lang w:val="en-GB"/>
        </w:rPr>
        <w:t>For</w:t>
      </w:r>
      <w:proofErr w:type="gramEnd"/>
      <w:r w:rsidRPr="00EF257B">
        <w:rPr>
          <w:rFonts w:ascii="Verdana" w:hAnsi="Verdana" w:cs="Arial"/>
          <w:b/>
          <w:color w:val="002060"/>
          <w:sz w:val="36"/>
          <w:szCs w:val="36"/>
          <w:lang w:val="en-GB"/>
        </w:rPr>
        <w:t xml:space="preserve"> </w:t>
      </w:r>
      <w:r w:rsidR="00EB1F43">
        <w:rPr>
          <w:rFonts w:ascii="Verdana" w:hAnsi="Verdana" w:cs="Arial"/>
          <w:b/>
          <w:color w:val="002060"/>
          <w:sz w:val="36"/>
          <w:szCs w:val="36"/>
          <w:lang w:val="en-GB"/>
        </w:rPr>
        <w:t>Training</w:t>
      </w:r>
      <w:r w:rsidR="00AA696D">
        <w:rPr>
          <w:rStyle w:val="Odkaznavysvtlivky"/>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17F27A9E" w:rsidR="00252D45" w:rsidRDefault="00252D45" w:rsidP="00743F98">
      <w:pPr>
        <w:pStyle w:val="Textkomente"/>
        <w:tabs>
          <w:tab w:val="left" w:pos="2552"/>
          <w:tab w:val="left" w:pos="3686"/>
          <w:tab w:val="left" w:pos="5954"/>
        </w:tabs>
        <w:spacing w:after="0"/>
        <w:rPr>
          <w:rFonts w:ascii="Verdana" w:hAnsi="Verdana" w:cs="Calibri"/>
          <w:i/>
          <w:lang w:val="en-GB"/>
        </w:rPr>
      </w:pPr>
      <w:r w:rsidRPr="00490F95">
        <w:rPr>
          <w:rFonts w:ascii="Verdana" w:hAnsi="Verdana" w:cs="Calibri"/>
          <w:lang w:val="en-GB"/>
        </w:rPr>
        <w:t xml:space="preserve">Planned period of the </w:t>
      </w:r>
      <w:r w:rsidR="00743F98">
        <w:rPr>
          <w:rFonts w:ascii="Verdana" w:hAnsi="Verdana" w:cs="Calibri"/>
          <w:lang w:val="en-GB"/>
        </w:rPr>
        <w:t xml:space="preserve">physical </w:t>
      </w:r>
      <w:r w:rsidR="00346C0E">
        <w:rPr>
          <w:rFonts w:ascii="Verdana" w:hAnsi="Verdana" w:cs="Calibri"/>
          <w:lang w:val="en-GB"/>
        </w:rPr>
        <w:t>mobility</w:t>
      </w:r>
      <w:r w:rsidRPr="00490F95">
        <w:rPr>
          <w:rFonts w:ascii="Verdana" w:hAnsi="Verdana" w:cs="Calibri"/>
          <w:lang w:val="en-GB"/>
        </w:rPr>
        <w:t xml:space="preserve">: from </w:t>
      </w:r>
      <w:r w:rsidRPr="00490F95">
        <w:rPr>
          <w:rFonts w:ascii="Verdana" w:hAnsi="Verdana" w:cs="Calibri"/>
          <w:i/>
          <w:lang w:val="en-GB"/>
        </w:rPr>
        <w:t>[day/month/year]</w:t>
      </w:r>
      <w:r w:rsidR="00743F98">
        <w:rPr>
          <w:rFonts w:ascii="Verdana" w:hAnsi="Verdana" w:cs="Calibri"/>
          <w:lang w:val="en-GB"/>
        </w:rPr>
        <w:t xml:space="preserve"> to</w:t>
      </w:r>
      <w:r w:rsidRPr="00490F95">
        <w:rPr>
          <w:rFonts w:ascii="Verdana" w:hAnsi="Verdana" w:cs="Calibri"/>
          <w:lang w:val="en-GB"/>
        </w:rPr>
        <w:t xml:space="preserve"> </w:t>
      </w:r>
      <w:r w:rsidRPr="00490F95">
        <w:rPr>
          <w:rFonts w:ascii="Verdana" w:hAnsi="Verdana" w:cs="Calibri"/>
          <w:i/>
          <w:lang w:val="en-GB"/>
        </w:rPr>
        <w:t>[day/month/year]</w:t>
      </w:r>
    </w:p>
    <w:p w14:paraId="2D8D8A40" w14:textId="77777777" w:rsidR="00490F95" w:rsidRDefault="00490F95" w:rsidP="00B223B0">
      <w:pPr>
        <w:pStyle w:val="Textkomente"/>
        <w:tabs>
          <w:tab w:val="left" w:pos="2552"/>
          <w:tab w:val="left" w:pos="3686"/>
          <w:tab w:val="left" w:pos="5954"/>
        </w:tabs>
        <w:spacing w:after="0"/>
        <w:rPr>
          <w:rFonts w:ascii="Verdana" w:hAnsi="Verdana" w:cs="Calibri"/>
          <w:lang w:val="en-GB"/>
        </w:rPr>
      </w:pPr>
    </w:p>
    <w:p w14:paraId="05D39490" w14:textId="7C0D78E0" w:rsidR="00252D45" w:rsidRDefault="00252D45" w:rsidP="00B223B0">
      <w:pPr>
        <w:pStyle w:val="Textkomente"/>
        <w:tabs>
          <w:tab w:val="left" w:pos="2552"/>
          <w:tab w:val="left" w:pos="3686"/>
          <w:tab w:val="left" w:pos="5954"/>
        </w:tabs>
        <w:spacing w:after="0"/>
        <w:rPr>
          <w:rFonts w:ascii="Verdana" w:hAnsi="Verdana" w:cs="Calibri"/>
          <w:lang w:val="en-GB"/>
        </w:rPr>
      </w:pPr>
      <w:r w:rsidRPr="00490F95">
        <w:rPr>
          <w:rFonts w:ascii="Verdana" w:hAnsi="Verdana" w:cs="Calibri"/>
          <w:lang w:val="en-GB"/>
        </w:rPr>
        <w:t>Duration</w:t>
      </w:r>
      <w:r w:rsidR="00B96BA4">
        <w:rPr>
          <w:rFonts w:ascii="Verdana" w:hAnsi="Verdana" w:cs="Calibri"/>
          <w:lang w:val="en-GB"/>
        </w:rPr>
        <w:t xml:space="preserve"> of physical mobility</w:t>
      </w:r>
      <w:r w:rsidRPr="00490F95">
        <w:rPr>
          <w:rFonts w:ascii="Verdana" w:hAnsi="Verdana" w:cs="Calibri"/>
          <w:lang w:val="en-GB"/>
        </w:rPr>
        <w:t xml:space="preserve"> (days) – excluding travel days: ………………….</w:t>
      </w:r>
      <w:r>
        <w:rPr>
          <w:rFonts w:ascii="Verdana" w:hAnsi="Verdana" w:cs="Calibri"/>
          <w:lang w:val="en-GB"/>
        </w:rPr>
        <w:t xml:space="preserve"> </w:t>
      </w:r>
    </w:p>
    <w:p w14:paraId="013E523E" w14:textId="77777777" w:rsidR="00743F98" w:rsidRDefault="00743F98" w:rsidP="00B223B0">
      <w:pPr>
        <w:pStyle w:val="Textkomente"/>
        <w:tabs>
          <w:tab w:val="left" w:pos="2552"/>
          <w:tab w:val="left" w:pos="3686"/>
          <w:tab w:val="left" w:pos="5954"/>
        </w:tabs>
        <w:spacing w:after="0"/>
        <w:rPr>
          <w:lang w:val="en-GB"/>
        </w:rPr>
      </w:pPr>
    </w:p>
    <w:p w14:paraId="3B3E2CD3" w14:textId="4F70B1BF" w:rsidR="00743F98" w:rsidRDefault="00743F98" w:rsidP="00743F98">
      <w:pPr>
        <w:pStyle w:val="Textkomente"/>
        <w:tabs>
          <w:tab w:val="left" w:pos="2552"/>
          <w:tab w:val="left" w:pos="3686"/>
          <w:tab w:val="left" w:pos="5954"/>
        </w:tabs>
        <w:spacing w:after="0"/>
        <w:rPr>
          <w:rFonts w:ascii="Verdana" w:hAnsi="Verdana" w:cs="Calibri"/>
          <w:i/>
          <w:lang w:val="en-GB"/>
        </w:rPr>
      </w:pPr>
      <w:r w:rsidRPr="00743F98">
        <w:rPr>
          <w:rFonts w:ascii="Verdana" w:hAnsi="Verdana" w:cs="Calibri"/>
          <w:lang w:val="en-GB"/>
        </w:rPr>
        <w:t>If applicable, planned period</w:t>
      </w:r>
      <w:r>
        <w:rPr>
          <w:rFonts w:ascii="Verdana" w:hAnsi="Verdana" w:cs="Calibri"/>
          <w:lang w:val="en-GB"/>
        </w:rPr>
        <w:t xml:space="preserve"> </w:t>
      </w:r>
      <w:r w:rsidRPr="00743F98">
        <w:rPr>
          <w:rFonts w:ascii="Verdana" w:hAnsi="Verdana" w:cs="Calibri"/>
          <w:lang w:val="en-GB"/>
        </w:rPr>
        <w:t xml:space="preserve">of the virtual </w:t>
      </w:r>
      <w:r>
        <w:rPr>
          <w:rFonts w:ascii="Verdana" w:hAnsi="Verdana" w:cs="Calibri"/>
          <w:lang w:val="en-GB"/>
        </w:rPr>
        <w:t>component</w:t>
      </w:r>
      <w:r w:rsidRPr="00743F98">
        <w:rPr>
          <w:rFonts w:ascii="Verdana" w:hAnsi="Verdana" w:cs="Calibri"/>
          <w:lang w:val="en-GB"/>
        </w:rPr>
        <w:t xml:space="preserve">: from </w:t>
      </w:r>
      <w:r w:rsidRPr="00490F95">
        <w:rPr>
          <w:rFonts w:ascii="Verdana" w:hAnsi="Verdana" w:cs="Calibri"/>
          <w:i/>
          <w:lang w:val="en-GB"/>
        </w:rPr>
        <w:t>[day/month/year]</w:t>
      </w:r>
      <w:r>
        <w:rPr>
          <w:rFonts w:ascii="Verdana" w:hAnsi="Verdana" w:cs="Calibri"/>
          <w:lang w:val="en-GB"/>
        </w:rPr>
        <w:t xml:space="preserve"> to</w:t>
      </w:r>
      <w:r w:rsidRPr="00490F95">
        <w:rPr>
          <w:rFonts w:ascii="Verdana" w:hAnsi="Verdana" w:cs="Calibri"/>
          <w:lang w:val="en-GB"/>
        </w:rPr>
        <w:t xml:space="preserve"> </w:t>
      </w:r>
      <w:r w:rsidRPr="00490F95">
        <w:rPr>
          <w:rFonts w:ascii="Verdana" w:hAnsi="Verdana" w:cs="Calibri"/>
          <w:i/>
          <w:lang w:val="en-GB"/>
        </w:rPr>
        <w:t>[day/month/year]</w:t>
      </w:r>
    </w:p>
    <w:p w14:paraId="185A8BBD" w14:textId="77777777" w:rsidR="00743F98" w:rsidRDefault="00743F98" w:rsidP="00743F98">
      <w:pPr>
        <w:pStyle w:val="Textkomente"/>
        <w:tabs>
          <w:tab w:val="left" w:pos="2552"/>
          <w:tab w:val="left" w:pos="3686"/>
          <w:tab w:val="left" w:pos="5954"/>
        </w:tabs>
        <w:spacing w:after="0"/>
        <w:rPr>
          <w:rFonts w:ascii="Verdana" w:hAnsi="Verdana" w:cs="Arial"/>
          <w:b/>
          <w:color w:val="002060"/>
          <w:lang w:val="en-GB"/>
        </w:rPr>
      </w:pPr>
    </w:p>
    <w:p w14:paraId="56E939CE" w14:textId="190B1332"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EB1F43">
        <w:rPr>
          <w:rFonts w:ascii="Verdana" w:hAnsi="Verdana" w:cs="Arial"/>
          <w:b/>
          <w:color w:val="002060"/>
          <w:szCs w:val="24"/>
          <w:lang w:val="en-GB"/>
        </w:rPr>
        <w:t>S</w:t>
      </w:r>
      <w:r w:rsidR="00153B61">
        <w:rPr>
          <w:rFonts w:ascii="Verdana" w:hAnsi="Verdana" w:cs="Arial"/>
          <w:b/>
          <w:color w:val="002060"/>
          <w:szCs w:val="24"/>
          <w:lang w:val="en-GB"/>
        </w:rPr>
        <w:t xml:space="preserve">taff </w:t>
      </w:r>
      <w:r w:rsidR="00EB1F43">
        <w:rPr>
          <w:rFonts w:ascii="Verdana" w:hAnsi="Verdana" w:cs="Arial"/>
          <w:b/>
          <w:color w:val="002060"/>
          <w:szCs w:val="24"/>
          <w:lang w:val="en-GB"/>
        </w:rPr>
        <w:t>M</w:t>
      </w:r>
      <w:r w:rsidR="00153B61">
        <w:rPr>
          <w:rFonts w:ascii="Verdana" w:hAnsi="Verdana" w:cs="Arial"/>
          <w:b/>
          <w:color w:val="002060"/>
          <w:szCs w:val="24"/>
          <w:lang w:val="en-GB"/>
        </w:rPr>
        <w:t>ember</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376"/>
        <w:gridCol w:w="2088"/>
        <w:gridCol w:w="2232"/>
        <w:gridCol w:w="2484"/>
      </w:tblGrid>
      <w:tr w:rsidR="001B0BB8" w:rsidRPr="007673FA" w14:paraId="56E939D3" w14:textId="77777777" w:rsidTr="005F5707">
        <w:trPr>
          <w:trHeight w:val="334"/>
        </w:trPr>
        <w:tc>
          <w:tcPr>
            <w:tcW w:w="2376"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088"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2232"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484"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5F5707">
        <w:trPr>
          <w:trHeight w:val="412"/>
        </w:trPr>
        <w:tc>
          <w:tcPr>
            <w:tcW w:w="2376"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Odkaznavysvtlivky"/>
                <w:rFonts w:ascii="Verdana" w:hAnsi="Verdana" w:cs="Arial"/>
                <w:sz w:val="20"/>
                <w:lang w:val="en-GB"/>
              </w:rPr>
              <w:endnoteReference w:id="2"/>
            </w:r>
          </w:p>
        </w:tc>
        <w:tc>
          <w:tcPr>
            <w:tcW w:w="2088"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Odkaznavysvtlivky"/>
                <w:rFonts w:ascii="Verdana" w:hAnsi="Verdana" w:cs="Arial"/>
                <w:sz w:val="20"/>
                <w:lang w:val="en-GB"/>
              </w:rPr>
              <w:endnoteReference w:id="3"/>
            </w:r>
          </w:p>
        </w:tc>
        <w:tc>
          <w:tcPr>
            <w:tcW w:w="2484"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5F5707">
        <w:tc>
          <w:tcPr>
            <w:tcW w:w="2376" w:type="dxa"/>
            <w:shd w:val="clear" w:color="auto" w:fill="FFFFFF"/>
          </w:tcPr>
          <w:p w14:paraId="56E939D9" w14:textId="0FEEDBDE" w:rsidR="001903D7" w:rsidRPr="007673FA" w:rsidRDefault="00DF7065" w:rsidP="00B223B0">
            <w:pPr>
              <w:shd w:val="clear" w:color="auto" w:fill="FFFFFF"/>
              <w:spacing w:after="120"/>
              <w:ind w:right="-993"/>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43F98">
              <w:rPr>
                <w:rFonts w:ascii="Verdana" w:hAnsi="Verdana" w:cs="Calibri"/>
                <w:sz w:val="20"/>
                <w:lang w:val="en-GB"/>
              </w:rPr>
              <w:t>[</w:t>
            </w:r>
            <w:r w:rsidR="00AA0AF4" w:rsidRPr="00743F98">
              <w:rPr>
                <w:rFonts w:ascii="Verdana" w:hAnsi="Verdana" w:cs="Calibri"/>
                <w:i/>
                <w:sz w:val="20"/>
                <w:lang w:val="en-GB"/>
              </w:rPr>
              <w:t>M/F</w:t>
            </w:r>
            <w:r w:rsidR="00743F98" w:rsidRPr="00743F98">
              <w:rPr>
                <w:rFonts w:ascii="Verdana" w:hAnsi="Verdana" w:cs="Calibri"/>
                <w:i/>
                <w:sz w:val="20"/>
                <w:lang w:val="en-GB"/>
              </w:rPr>
              <w:t>/Undefined</w:t>
            </w:r>
            <w:r w:rsidR="00AA0AF4" w:rsidRPr="00743F98">
              <w:rPr>
                <w:rFonts w:ascii="Verdana" w:hAnsi="Verdana" w:cs="Calibri"/>
                <w:sz w:val="20"/>
                <w:lang w:val="en-GB"/>
              </w:rPr>
              <w:t>]</w:t>
            </w:r>
          </w:p>
        </w:tc>
        <w:tc>
          <w:tcPr>
            <w:tcW w:w="2088"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484" w:type="dxa"/>
            <w:shd w:val="clear" w:color="auto" w:fill="FFFFFF"/>
          </w:tcPr>
          <w:p w14:paraId="56E939DC"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proofErr w:type="gramStart"/>
            <w:r w:rsidRPr="00743F98">
              <w:rPr>
                <w:rFonts w:ascii="Verdana" w:hAnsi="Verdana" w:cs="Arial"/>
                <w:sz w:val="20"/>
                <w:lang w:val="en-GB"/>
              </w:rPr>
              <w:t>20../</w:t>
            </w:r>
            <w:proofErr w:type="gramEnd"/>
            <w:r w:rsidRPr="00743F98">
              <w:rPr>
                <w:rFonts w:ascii="Verdana" w:hAnsi="Verdana" w:cs="Arial"/>
                <w:sz w:val="20"/>
                <w:lang w:val="en-GB"/>
              </w:rPr>
              <w:t>20..</w:t>
            </w:r>
          </w:p>
        </w:tc>
      </w:tr>
      <w:tr w:rsidR="0081766A" w:rsidRPr="007673FA" w14:paraId="56E939E2" w14:textId="77777777" w:rsidTr="005F5707">
        <w:tc>
          <w:tcPr>
            <w:tcW w:w="2376" w:type="dxa"/>
            <w:shd w:val="clear" w:color="auto" w:fill="FFFFFF"/>
          </w:tcPr>
          <w:p w14:paraId="56E939D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6804"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C817D95"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 xml:space="preserve">The Sending </w:t>
      </w:r>
      <w:r w:rsidR="0095209A">
        <w:rPr>
          <w:rFonts w:ascii="Verdana" w:hAnsi="Verdana" w:cs="Arial"/>
          <w:b/>
          <w:color w:val="002060"/>
          <w:szCs w:val="24"/>
          <w:lang w:val="en-GB"/>
        </w:rPr>
        <w:t>Organisation</w:t>
      </w:r>
    </w:p>
    <w:tbl>
      <w:tblPr>
        <w:tblW w:w="91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1922"/>
        <w:gridCol w:w="2181"/>
        <w:gridCol w:w="2129"/>
        <w:gridCol w:w="2948"/>
      </w:tblGrid>
      <w:tr w:rsidR="00EB1F43" w:rsidRPr="009F5B61" w14:paraId="56E939EA" w14:textId="77777777" w:rsidTr="00C51B71">
        <w:trPr>
          <w:trHeight w:val="314"/>
        </w:trPr>
        <w:tc>
          <w:tcPr>
            <w:tcW w:w="1922" w:type="dxa"/>
            <w:shd w:val="clear" w:color="auto" w:fill="FFFFFF"/>
          </w:tcPr>
          <w:p w14:paraId="56E939E5" w14:textId="77777777"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7258" w:type="dxa"/>
            <w:gridSpan w:val="3"/>
            <w:shd w:val="clear" w:color="auto" w:fill="FFFFFF"/>
          </w:tcPr>
          <w:p w14:paraId="56E939E9" w14:textId="751279F1" w:rsidR="00116FBB" w:rsidRPr="005E466D" w:rsidRDefault="005F5707" w:rsidP="005F5707">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Mendel University</w:t>
            </w:r>
            <w:r w:rsidR="00600FF7">
              <w:rPr>
                <w:rFonts w:ascii="Verdana" w:hAnsi="Verdana" w:cs="Arial"/>
                <w:b/>
                <w:color w:val="002060"/>
                <w:sz w:val="20"/>
                <w:lang w:val="en-GB"/>
              </w:rPr>
              <w:t xml:space="preserve"> in Brno</w:t>
            </w:r>
          </w:p>
        </w:tc>
      </w:tr>
      <w:tr w:rsidR="00C51B71" w:rsidRPr="005E466D" w14:paraId="56E939F1" w14:textId="77777777" w:rsidTr="00C51B71">
        <w:trPr>
          <w:trHeight w:val="314"/>
        </w:trPr>
        <w:tc>
          <w:tcPr>
            <w:tcW w:w="1922" w:type="dxa"/>
            <w:shd w:val="clear" w:color="auto" w:fill="FFFFFF"/>
          </w:tcPr>
          <w:p w14:paraId="56E939EB" w14:textId="2A9960D0" w:rsidR="007967A9" w:rsidRPr="005E466D" w:rsidRDefault="007967A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Odkaznavysvtlivky"/>
                <w:rFonts w:ascii="Verdana" w:hAnsi="Verdana" w:cs="Arial"/>
                <w:sz w:val="20"/>
                <w:lang w:val="en-GB"/>
              </w:rPr>
              <w:endnoteReference w:id="4"/>
            </w:r>
            <w:r w:rsidRPr="005E466D">
              <w:rPr>
                <w:rFonts w:ascii="Verdana" w:hAnsi="Verdana" w:cs="Arial"/>
                <w:sz w:val="20"/>
                <w:lang w:val="en-GB"/>
              </w:rPr>
              <w:t xml:space="preserve"> </w:t>
            </w:r>
          </w:p>
          <w:p w14:paraId="56E939EC" w14:textId="77777777" w:rsidR="007967A9" w:rsidRPr="005E466D" w:rsidRDefault="007967A9" w:rsidP="00107B17">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w:t>
            </w:r>
            <w:proofErr w:type="gramStart"/>
            <w:r w:rsidRPr="005E466D">
              <w:rPr>
                <w:rFonts w:ascii="Verdana" w:hAnsi="Verdana" w:cs="Arial"/>
                <w:sz w:val="16"/>
                <w:szCs w:val="16"/>
                <w:lang w:val="en-GB"/>
              </w:rPr>
              <w:t>if</w:t>
            </w:r>
            <w:proofErr w:type="gramEnd"/>
            <w:r w:rsidRPr="005E466D">
              <w:rPr>
                <w:rFonts w:ascii="Verdana" w:hAnsi="Verdana" w:cs="Arial"/>
                <w:sz w:val="16"/>
                <w:szCs w:val="16"/>
                <w:lang w:val="en-GB"/>
              </w:rPr>
              <w:t xml:space="preserve"> applicable)</w:t>
            </w:r>
          </w:p>
          <w:p w14:paraId="56E939ED" w14:textId="77777777" w:rsidR="007967A9" w:rsidRPr="005E466D" w:rsidRDefault="007967A9" w:rsidP="00107B17">
            <w:pPr>
              <w:shd w:val="clear" w:color="auto" w:fill="FFFFFF"/>
              <w:spacing w:after="0"/>
              <w:ind w:right="-993"/>
              <w:jc w:val="left"/>
              <w:rPr>
                <w:rFonts w:ascii="Verdana" w:hAnsi="Verdana" w:cs="Arial"/>
                <w:sz w:val="20"/>
                <w:lang w:val="en-GB"/>
              </w:rPr>
            </w:pPr>
          </w:p>
        </w:tc>
        <w:tc>
          <w:tcPr>
            <w:tcW w:w="2181" w:type="dxa"/>
            <w:shd w:val="clear" w:color="auto" w:fill="FFFFFF"/>
          </w:tcPr>
          <w:p w14:paraId="56E939EE" w14:textId="399CED84" w:rsidR="007967A9" w:rsidRPr="005E466D" w:rsidRDefault="005F5707" w:rsidP="00107B17">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CZ BRNO02</w:t>
            </w:r>
          </w:p>
        </w:tc>
        <w:tc>
          <w:tcPr>
            <w:tcW w:w="2129" w:type="dxa"/>
            <w:shd w:val="clear" w:color="auto" w:fill="FFFFFF"/>
          </w:tcPr>
          <w:p w14:paraId="4A1B71F8" w14:textId="77777777" w:rsidR="007967A9" w:rsidRDefault="0081766A" w:rsidP="00D87A69">
            <w:pPr>
              <w:shd w:val="clear" w:color="auto" w:fill="FFFFFF"/>
              <w:ind w:right="-992"/>
              <w:contextualSpacing/>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p w14:paraId="56E939EF" w14:textId="61BA6DFE" w:rsidR="00375B76" w:rsidRPr="005E466D" w:rsidRDefault="00375B76" w:rsidP="00D87A69">
            <w:pPr>
              <w:shd w:val="clear" w:color="auto" w:fill="FFFFFF"/>
              <w:spacing w:after="0"/>
              <w:ind w:right="-992"/>
              <w:contextualSpacing/>
              <w:jc w:val="left"/>
              <w:rPr>
                <w:rFonts w:ascii="Verdana" w:hAnsi="Verdana" w:cs="Arial"/>
                <w:sz w:val="20"/>
                <w:lang w:val="en-GB"/>
              </w:rPr>
            </w:pPr>
            <w:r w:rsidRPr="00D87A69">
              <w:rPr>
                <w:rFonts w:ascii="Verdana" w:hAnsi="Verdana" w:cs="Arial"/>
                <w:sz w:val="16"/>
                <w:szCs w:val="16"/>
                <w:lang w:val="en-GB"/>
              </w:rPr>
              <w:t>(</w:t>
            </w:r>
            <w:proofErr w:type="gramStart"/>
            <w:r w:rsidRPr="00D87A69">
              <w:rPr>
                <w:rFonts w:ascii="Verdana" w:hAnsi="Verdana" w:cs="Arial"/>
                <w:sz w:val="16"/>
                <w:szCs w:val="16"/>
                <w:lang w:val="en-GB"/>
              </w:rPr>
              <w:t>if</w:t>
            </w:r>
            <w:proofErr w:type="gramEnd"/>
            <w:r w:rsidRPr="00D87A69">
              <w:rPr>
                <w:rFonts w:ascii="Verdana" w:hAnsi="Verdana" w:cs="Arial"/>
                <w:sz w:val="16"/>
                <w:szCs w:val="16"/>
                <w:lang w:val="en-GB"/>
              </w:rPr>
              <w:t xml:space="preserve"> applicable)</w:t>
            </w:r>
          </w:p>
        </w:tc>
        <w:tc>
          <w:tcPr>
            <w:tcW w:w="2948" w:type="dxa"/>
            <w:shd w:val="clear" w:color="auto" w:fill="FFFFFF"/>
          </w:tcPr>
          <w:p w14:paraId="56E939F0" w14:textId="77777777" w:rsidR="007967A9" w:rsidRPr="005E466D" w:rsidRDefault="007967A9" w:rsidP="00107B17">
            <w:pPr>
              <w:shd w:val="clear" w:color="auto" w:fill="FFFFFF"/>
              <w:ind w:right="-993"/>
              <w:jc w:val="center"/>
              <w:rPr>
                <w:rFonts w:ascii="Verdana" w:hAnsi="Verdana" w:cs="Arial"/>
                <w:b/>
                <w:color w:val="002060"/>
                <w:sz w:val="20"/>
                <w:lang w:val="en-GB"/>
              </w:rPr>
            </w:pPr>
          </w:p>
        </w:tc>
      </w:tr>
      <w:tr w:rsidR="00C51B71" w:rsidRPr="005E466D" w14:paraId="56E939F6" w14:textId="77777777" w:rsidTr="00C51B71">
        <w:trPr>
          <w:trHeight w:val="472"/>
        </w:trPr>
        <w:tc>
          <w:tcPr>
            <w:tcW w:w="1922" w:type="dxa"/>
            <w:shd w:val="clear" w:color="auto" w:fill="FFFFFF"/>
          </w:tcPr>
          <w:p w14:paraId="56E939F2" w14:textId="77777777" w:rsidR="005F5707" w:rsidRPr="005E466D" w:rsidRDefault="005F5707" w:rsidP="005F570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181" w:type="dxa"/>
            <w:shd w:val="clear" w:color="auto" w:fill="FFFFFF"/>
          </w:tcPr>
          <w:p w14:paraId="5B89FEF3" w14:textId="77777777" w:rsidR="00EB1F43" w:rsidRDefault="005F5707" w:rsidP="00EB1F43">
            <w:pPr>
              <w:shd w:val="clear" w:color="auto" w:fill="FFFFFF"/>
              <w:spacing w:after="0"/>
              <w:ind w:right="-992"/>
              <w:contextualSpacing/>
              <w:jc w:val="left"/>
              <w:rPr>
                <w:rFonts w:ascii="Verdana" w:hAnsi="Verdana" w:cs="Arial"/>
                <w:color w:val="002060"/>
                <w:sz w:val="18"/>
                <w:lang w:val="en-GB"/>
              </w:rPr>
            </w:pPr>
            <w:proofErr w:type="spellStart"/>
            <w:r>
              <w:rPr>
                <w:rFonts w:ascii="Verdana" w:hAnsi="Verdana" w:cs="Arial"/>
                <w:color w:val="002060"/>
                <w:sz w:val="18"/>
                <w:lang w:val="en-GB"/>
              </w:rPr>
              <w:t>Zemědělská</w:t>
            </w:r>
            <w:proofErr w:type="spellEnd"/>
            <w:r>
              <w:rPr>
                <w:rFonts w:ascii="Verdana" w:hAnsi="Verdana" w:cs="Arial"/>
                <w:color w:val="002060"/>
                <w:sz w:val="18"/>
                <w:lang w:val="en-GB"/>
              </w:rPr>
              <w:t xml:space="preserve"> 1/1665,</w:t>
            </w:r>
          </w:p>
          <w:p w14:paraId="56E939F3" w14:textId="7BFE081B" w:rsidR="005F5707" w:rsidRPr="005E466D" w:rsidRDefault="005F5707" w:rsidP="00EB1F43">
            <w:pPr>
              <w:shd w:val="clear" w:color="auto" w:fill="FFFFFF"/>
              <w:spacing w:after="0"/>
              <w:ind w:right="-992"/>
              <w:contextualSpacing/>
              <w:jc w:val="left"/>
              <w:rPr>
                <w:rFonts w:ascii="Verdana" w:hAnsi="Verdana" w:cs="Arial"/>
                <w:color w:val="002060"/>
                <w:sz w:val="20"/>
                <w:lang w:val="en-GB"/>
              </w:rPr>
            </w:pPr>
            <w:r>
              <w:rPr>
                <w:rFonts w:ascii="Verdana" w:hAnsi="Verdana" w:cs="Arial"/>
                <w:color w:val="002060"/>
                <w:sz w:val="18"/>
                <w:lang w:val="en-GB"/>
              </w:rPr>
              <w:t xml:space="preserve">Brno </w:t>
            </w:r>
          </w:p>
        </w:tc>
        <w:tc>
          <w:tcPr>
            <w:tcW w:w="2129" w:type="dxa"/>
            <w:shd w:val="clear" w:color="auto" w:fill="FFFFFF"/>
          </w:tcPr>
          <w:p w14:paraId="56E939F4" w14:textId="77777777" w:rsidR="005F5707" w:rsidRPr="005E466D" w:rsidRDefault="005F5707" w:rsidP="005F5707">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Odkaznavysvtlivky"/>
                <w:rFonts w:ascii="Verdana" w:hAnsi="Verdana" w:cs="Arial"/>
                <w:sz w:val="20"/>
                <w:lang w:val="en-GB"/>
              </w:rPr>
              <w:endnoteReference w:id="5"/>
            </w:r>
          </w:p>
        </w:tc>
        <w:tc>
          <w:tcPr>
            <w:tcW w:w="2948" w:type="dxa"/>
            <w:shd w:val="clear" w:color="auto" w:fill="FFFFFF"/>
          </w:tcPr>
          <w:p w14:paraId="56E939F5" w14:textId="08DA00B9" w:rsidR="005F5707" w:rsidRPr="005E466D" w:rsidRDefault="005F5707" w:rsidP="005F5707">
            <w:pPr>
              <w:shd w:val="clear" w:color="auto" w:fill="FFFFFF"/>
              <w:ind w:right="-993"/>
              <w:jc w:val="left"/>
              <w:rPr>
                <w:rFonts w:ascii="Verdana" w:hAnsi="Verdana" w:cs="Arial"/>
                <w:b/>
                <w:sz w:val="20"/>
                <w:lang w:val="en-GB"/>
              </w:rPr>
            </w:pPr>
            <w:r>
              <w:rPr>
                <w:rFonts w:ascii="Verdana" w:hAnsi="Verdana" w:cs="Arial"/>
                <w:b/>
                <w:sz w:val="20"/>
                <w:lang w:val="en-GB"/>
              </w:rPr>
              <w:t>Czech Republic</w:t>
            </w:r>
          </w:p>
        </w:tc>
      </w:tr>
      <w:tr w:rsidR="00C51B71" w:rsidRPr="005F5707" w14:paraId="56E939FC" w14:textId="77777777" w:rsidTr="00C51B71">
        <w:trPr>
          <w:trHeight w:val="811"/>
        </w:trPr>
        <w:tc>
          <w:tcPr>
            <w:tcW w:w="1922" w:type="dxa"/>
            <w:shd w:val="clear" w:color="auto" w:fill="FFFFFF"/>
          </w:tcPr>
          <w:p w14:paraId="3EC84D78" w14:textId="77777777" w:rsidR="00EB1F43" w:rsidRDefault="005F5707" w:rsidP="00EB1F43">
            <w:pPr>
              <w:shd w:val="clear" w:color="auto" w:fill="FFFFFF"/>
              <w:spacing w:after="0"/>
              <w:ind w:right="-992"/>
              <w:contextualSpacing/>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w:t>
            </w:r>
          </w:p>
          <w:p w14:paraId="56E939F7" w14:textId="00224BF3" w:rsidR="005F5707" w:rsidRPr="005E466D" w:rsidRDefault="005F5707" w:rsidP="00EB1F43">
            <w:pPr>
              <w:shd w:val="clear" w:color="auto" w:fill="FFFFFF"/>
              <w:spacing w:after="0"/>
              <w:ind w:right="-992"/>
              <w:contextualSpacing/>
              <w:jc w:val="left"/>
              <w:rPr>
                <w:rFonts w:ascii="Verdana" w:hAnsi="Verdana" w:cs="Arial"/>
                <w:sz w:val="20"/>
                <w:lang w:val="en-GB"/>
              </w:rPr>
            </w:pPr>
            <w:r w:rsidRPr="005E466D">
              <w:rPr>
                <w:rFonts w:ascii="Verdana" w:hAnsi="Verdana" w:cs="Arial"/>
                <w:sz w:val="20"/>
                <w:lang w:val="en-GB"/>
              </w:rPr>
              <w:t>position</w:t>
            </w:r>
          </w:p>
        </w:tc>
        <w:tc>
          <w:tcPr>
            <w:tcW w:w="2181" w:type="dxa"/>
            <w:shd w:val="clear" w:color="auto" w:fill="FFFFFF"/>
          </w:tcPr>
          <w:p w14:paraId="37254A88" w14:textId="434F47B0" w:rsidR="005F5707" w:rsidRDefault="00C51B71" w:rsidP="005B5F93">
            <w:pPr>
              <w:shd w:val="clear" w:color="auto" w:fill="FFFFFF"/>
              <w:ind w:right="-992"/>
              <w:contextualSpacing/>
              <w:jc w:val="left"/>
              <w:rPr>
                <w:rFonts w:ascii="Verdana" w:hAnsi="Verdana"/>
                <w:sz w:val="18"/>
              </w:rPr>
            </w:pPr>
            <w:r>
              <w:rPr>
                <w:rFonts w:ascii="Verdana" w:hAnsi="Verdana"/>
                <w:sz w:val="18"/>
              </w:rPr>
              <w:t>Ing</w:t>
            </w:r>
            <w:r w:rsidR="009408C6">
              <w:rPr>
                <w:rFonts w:ascii="Verdana" w:hAnsi="Verdana"/>
                <w:sz w:val="18"/>
              </w:rPr>
              <w:t>.</w:t>
            </w:r>
            <w:r w:rsidR="005B5F93">
              <w:rPr>
                <w:rFonts w:ascii="Verdana" w:hAnsi="Verdana"/>
                <w:sz w:val="18"/>
              </w:rPr>
              <w:t xml:space="preserve"> </w:t>
            </w:r>
            <w:r w:rsidR="003D4FEA">
              <w:rPr>
                <w:rFonts w:ascii="Verdana" w:hAnsi="Verdana"/>
                <w:sz w:val="18"/>
              </w:rPr>
              <w:t>Monika Trieuová</w:t>
            </w:r>
          </w:p>
          <w:p w14:paraId="304F9763" w14:textId="77777777" w:rsidR="005B5F93" w:rsidRDefault="005B5F93" w:rsidP="005B5F93">
            <w:pPr>
              <w:shd w:val="clear" w:color="auto" w:fill="FFFFFF"/>
              <w:ind w:right="-992"/>
              <w:contextualSpacing/>
              <w:jc w:val="left"/>
              <w:rPr>
                <w:rFonts w:ascii="Verdana" w:hAnsi="Verdana"/>
                <w:sz w:val="18"/>
              </w:rPr>
            </w:pPr>
            <w:r w:rsidRPr="005B5F93">
              <w:rPr>
                <w:rFonts w:ascii="Verdana" w:hAnsi="Verdana"/>
                <w:sz w:val="18"/>
              </w:rPr>
              <w:t xml:space="preserve">Erasmus+ Staff </w:t>
            </w:r>
          </w:p>
          <w:p w14:paraId="56E939F8" w14:textId="3AC846C4" w:rsidR="005B5F93" w:rsidRPr="005B5F93" w:rsidRDefault="005B5F93" w:rsidP="005B5F93">
            <w:pPr>
              <w:shd w:val="clear" w:color="auto" w:fill="FFFFFF"/>
              <w:ind w:right="-992"/>
              <w:contextualSpacing/>
              <w:jc w:val="left"/>
              <w:rPr>
                <w:rFonts w:ascii="Verdana" w:hAnsi="Verdana"/>
                <w:sz w:val="18"/>
              </w:rPr>
            </w:pPr>
            <w:r w:rsidRPr="005B5F93">
              <w:rPr>
                <w:rFonts w:ascii="Verdana" w:hAnsi="Verdana"/>
                <w:sz w:val="18"/>
              </w:rPr>
              <w:t>Coordinator</w:t>
            </w:r>
          </w:p>
        </w:tc>
        <w:tc>
          <w:tcPr>
            <w:tcW w:w="2129" w:type="dxa"/>
            <w:shd w:val="clear" w:color="auto" w:fill="FFFFFF"/>
          </w:tcPr>
          <w:p w14:paraId="56E939F9" w14:textId="77777777" w:rsidR="005F5707" w:rsidRDefault="005F5707" w:rsidP="005F5707">
            <w:pPr>
              <w:shd w:val="clear" w:color="auto" w:fill="FFFFFF"/>
              <w:spacing w:after="0"/>
              <w:ind w:right="-992"/>
              <w:jc w:val="left"/>
              <w:rPr>
                <w:rFonts w:ascii="Verdana" w:hAnsi="Verdana" w:cs="Arial"/>
                <w:sz w:val="20"/>
                <w:lang w:val="fr-BE"/>
              </w:rPr>
            </w:pPr>
            <w:r w:rsidRPr="005E466D">
              <w:rPr>
                <w:rFonts w:ascii="Verdana" w:hAnsi="Verdana" w:cs="Arial"/>
                <w:sz w:val="20"/>
                <w:lang w:val="fr-BE"/>
              </w:rPr>
              <w:t>Contact person</w:t>
            </w:r>
          </w:p>
          <w:p w14:paraId="56E939FA" w14:textId="1E02FA58" w:rsidR="005F5707" w:rsidRPr="00C17AB2" w:rsidRDefault="005F5707" w:rsidP="005F5707">
            <w:pPr>
              <w:shd w:val="clear" w:color="auto" w:fill="FFFFFF"/>
              <w:spacing w:after="0"/>
              <w:ind w:right="-992"/>
              <w:jc w:val="left"/>
              <w:rPr>
                <w:rFonts w:ascii="Verdana" w:hAnsi="Verdana" w:cs="Arial"/>
                <w:sz w:val="20"/>
                <w:lang w:val="fr-BE"/>
              </w:rPr>
            </w:pPr>
            <w:r>
              <w:rPr>
                <w:rFonts w:ascii="Verdana" w:hAnsi="Verdana" w:cs="Arial"/>
                <w:sz w:val="20"/>
                <w:lang w:val="fr-BE"/>
              </w:rPr>
              <w:t>e-mail/phone</w:t>
            </w:r>
          </w:p>
        </w:tc>
        <w:tc>
          <w:tcPr>
            <w:tcW w:w="2948" w:type="dxa"/>
            <w:shd w:val="clear" w:color="auto" w:fill="FFFFFF"/>
          </w:tcPr>
          <w:p w14:paraId="56E939FB" w14:textId="62FAD27C" w:rsidR="005F5707" w:rsidRPr="005F5707" w:rsidRDefault="003D4FEA" w:rsidP="009408C6">
            <w:pPr>
              <w:shd w:val="clear" w:color="auto" w:fill="FFFFFF"/>
              <w:ind w:right="-993"/>
              <w:jc w:val="left"/>
              <w:rPr>
                <w:rFonts w:ascii="Verdana" w:hAnsi="Verdana" w:cs="Arial"/>
                <w:color w:val="002060"/>
                <w:sz w:val="18"/>
                <w:szCs w:val="18"/>
                <w:lang w:val="fr-BE"/>
              </w:rPr>
            </w:pPr>
            <w:r>
              <w:rPr>
                <w:rFonts w:ascii="Verdana" w:hAnsi="Verdana" w:cs="Arial"/>
                <w:color w:val="002060"/>
                <w:sz w:val="18"/>
                <w:szCs w:val="18"/>
                <w:lang w:val="fr-BE"/>
              </w:rPr>
              <w:t>monika.trieuova</w:t>
            </w:r>
            <w:r w:rsidR="005B5F93">
              <w:rPr>
                <w:rFonts w:ascii="Verdana" w:hAnsi="Verdana" w:cs="Arial"/>
                <w:color w:val="002060"/>
                <w:sz w:val="18"/>
                <w:szCs w:val="18"/>
                <w:lang w:val="fr-BE"/>
              </w:rPr>
              <w:t>@mendelu.cz</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6B068E80"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 xml:space="preserve">ing </w:t>
      </w:r>
      <w:r w:rsidR="00EB1F43">
        <w:rPr>
          <w:rFonts w:ascii="Verdana" w:hAnsi="Verdana" w:cs="Arial"/>
          <w:b/>
          <w:color w:val="002060"/>
          <w:szCs w:val="24"/>
          <w:lang w:val="en-GB"/>
        </w:rPr>
        <w:t>Organisation</w:t>
      </w:r>
    </w:p>
    <w:tbl>
      <w:tblPr>
        <w:tblW w:w="91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60"/>
        <w:gridCol w:w="1985"/>
        <w:gridCol w:w="2268"/>
        <w:gridCol w:w="2667"/>
      </w:tblGrid>
      <w:tr w:rsidR="00EB1F43" w:rsidRPr="005E466D" w14:paraId="5F64EC63" w14:textId="77777777" w:rsidTr="00EB1F43">
        <w:trPr>
          <w:trHeight w:val="314"/>
        </w:trPr>
        <w:tc>
          <w:tcPr>
            <w:tcW w:w="2260" w:type="dxa"/>
            <w:shd w:val="clear" w:color="auto" w:fill="FFFFFF"/>
          </w:tcPr>
          <w:p w14:paraId="0B4F3A3F" w14:textId="77777777" w:rsidR="00EB1F43" w:rsidRPr="005E466D" w:rsidRDefault="00EB1F43" w:rsidP="00EE400B">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920" w:type="dxa"/>
            <w:gridSpan w:val="3"/>
            <w:shd w:val="clear" w:color="auto" w:fill="FFFFFF"/>
          </w:tcPr>
          <w:p w14:paraId="797A2EDE" w14:textId="589C9B17" w:rsidR="00EB1F43" w:rsidRPr="005E466D" w:rsidRDefault="00EB1F43" w:rsidP="00EE400B">
            <w:pPr>
              <w:shd w:val="clear" w:color="auto" w:fill="FFFFFF"/>
              <w:ind w:right="-993"/>
              <w:jc w:val="left"/>
              <w:rPr>
                <w:rFonts w:ascii="Verdana" w:hAnsi="Verdana" w:cs="Arial"/>
                <w:b/>
                <w:color w:val="002060"/>
                <w:sz w:val="20"/>
                <w:lang w:val="en-GB"/>
              </w:rPr>
            </w:pPr>
          </w:p>
        </w:tc>
      </w:tr>
      <w:tr w:rsidR="00EB1F43" w:rsidRPr="005E466D" w14:paraId="74149263" w14:textId="77777777" w:rsidTr="00EB1F43">
        <w:trPr>
          <w:trHeight w:val="314"/>
        </w:trPr>
        <w:tc>
          <w:tcPr>
            <w:tcW w:w="2260" w:type="dxa"/>
            <w:shd w:val="clear" w:color="auto" w:fill="FFFFFF"/>
          </w:tcPr>
          <w:p w14:paraId="3DCD87FA" w14:textId="51DEC69F" w:rsidR="00EB1F43" w:rsidRPr="005E466D" w:rsidRDefault="00EB1F43" w:rsidP="00EE400B">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p>
          <w:p w14:paraId="10E65EE2" w14:textId="77777777" w:rsidR="00EB1F43" w:rsidRPr="005E466D" w:rsidRDefault="00EB1F43" w:rsidP="00EE400B">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w:t>
            </w:r>
            <w:proofErr w:type="gramStart"/>
            <w:r w:rsidRPr="005E466D">
              <w:rPr>
                <w:rFonts w:ascii="Verdana" w:hAnsi="Verdana" w:cs="Arial"/>
                <w:sz w:val="16"/>
                <w:szCs w:val="16"/>
                <w:lang w:val="en-GB"/>
              </w:rPr>
              <w:t>if</w:t>
            </w:r>
            <w:proofErr w:type="gramEnd"/>
            <w:r w:rsidRPr="005E466D">
              <w:rPr>
                <w:rFonts w:ascii="Verdana" w:hAnsi="Verdana" w:cs="Arial"/>
                <w:sz w:val="16"/>
                <w:szCs w:val="16"/>
                <w:lang w:val="en-GB"/>
              </w:rPr>
              <w:t xml:space="preserve"> applicable)</w:t>
            </w:r>
          </w:p>
          <w:p w14:paraId="70D2CE81" w14:textId="77777777" w:rsidR="00EB1F43" w:rsidRPr="005E466D" w:rsidRDefault="00EB1F43" w:rsidP="00EE400B">
            <w:pPr>
              <w:shd w:val="clear" w:color="auto" w:fill="FFFFFF"/>
              <w:spacing w:after="0"/>
              <w:ind w:right="-993"/>
              <w:jc w:val="left"/>
              <w:rPr>
                <w:rFonts w:ascii="Verdana" w:hAnsi="Verdana" w:cs="Arial"/>
                <w:sz w:val="20"/>
                <w:lang w:val="en-GB"/>
              </w:rPr>
            </w:pPr>
          </w:p>
        </w:tc>
        <w:tc>
          <w:tcPr>
            <w:tcW w:w="1985" w:type="dxa"/>
            <w:shd w:val="clear" w:color="auto" w:fill="FFFFFF"/>
          </w:tcPr>
          <w:p w14:paraId="624912DD" w14:textId="0AF6A683" w:rsidR="00EB1F43" w:rsidRPr="005E466D" w:rsidRDefault="00EB1F43" w:rsidP="00EE400B">
            <w:pPr>
              <w:shd w:val="clear" w:color="auto" w:fill="FFFFFF"/>
              <w:ind w:right="-993"/>
              <w:jc w:val="left"/>
              <w:rPr>
                <w:rFonts w:ascii="Verdana" w:hAnsi="Verdana" w:cs="Arial"/>
                <w:b/>
                <w:color w:val="002060"/>
                <w:sz w:val="20"/>
                <w:lang w:val="en-GB"/>
              </w:rPr>
            </w:pPr>
          </w:p>
        </w:tc>
        <w:tc>
          <w:tcPr>
            <w:tcW w:w="2268" w:type="dxa"/>
            <w:shd w:val="clear" w:color="auto" w:fill="FFFFFF"/>
          </w:tcPr>
          <w:p w14:paraId="2865869F" w14:textId="77777777" w:rsidR="00EB1F43" w:rsidRDefault="00EB1F43" w:rsidP="00EE400B">
            <w:pPr>
              <w:shd w:val="clear" w:color="auto" w:fill="FFFFFF"/>
              <w:ind w:right="-992"/>
              <w:contextualSpacing/>
              <w:jc w:val="left"/>
              <w:rPr>
                <w:rFonts w:ascii="Verdana" w:hAnsi="Verdana" w:cs="Arial"/>
                <w:sz w:val="20"/>
                <w:lang w:val="en-GB"/>
              </w:rPr>
            </w:pPr>
            <w:r>
              <w:rPr>
                <w:rFonts w:ascii="Verdana" w:hAnsi="Verdana" w:cs="Arial"/>
                <w:sz w:val="20"/>
                <w:lang w:val="en-GB"/>
              </w:rPr>
              <w:t>Faculty/</w:t>
            </w:r>
            <w:r w:rsidRPr="005E466D">
              <w:rPr>
                <w:rFonts w:ascii="Verdana" w:hAnsi="Verdana" w:cs="Arial"/>
                <w:sz w:val="20"/>
                <w:lang w:val="en-GB"/>
              </w:rPr>
              <w:t>Department</w:t>
            </w:r>
          </w:p>
          <w:p w14:paraId="59EA4F89" w14:textId="77777777" w:rsidR="00EB1F43" w:rsidRPr="005E466D" w:rsidRDefault="00EB1F43" w:rsidP="00EE400B">
            <w:pPr>
              <w:shd w:val="clear" w:color="auto" w:fill="FFFFFF"/>
              <w:spacing w:after="0"/>
              <w:ind w:right="-992"/>
              <w:contextualSpacing/>
              <w:jc w:val="left"/>
              <w:rPr>
                <w:rFonts w:ascii="Verdana" w:hAnsi="Verdana" w:cs="Arial"/>
                <w:sz w:val="20"/>
                <w:lang w:val="en-GB"/>
              </w:rPr>
            </w:pPr>
            <w:r w:rsidRPr="00D87A69">
              <w:rPr>
                <w:rFonts w:ascii="Verdana" w:hAnsi="Verdana" w:cs="Arial"/>
                <w:sz w:val="16"/>
                <w:szCs w:val="16"/>
                <w:lang w:val="en-GB"/>
              </w:rPr>
              <w:t>(</w:t>
            </w:r>
            <w:proofErr w:type="gramStart"/>
            <w:r w:rsidRPr="00D87A69">
              <w:rPr>
                <w:rFonts w:ascii="Verdana" w:hAnsi="Verdana" w:cs="Arial"/>
                <w:sz w:val="16"/>
                <w:szCs w:val="16"/>
                <w:lang w:val="en-GB"/>
              </w:rPr>
              <w:t>if</w:t>
            </w:r>
            <w:proofErr w:type="gramEnd"/>
            <w:r w:rsidRPr="00D87A69">
              <w:rPr>
                <w:rFonts w:ascii="Verdana" w:hAnsi="Verdana" w:cs="Arial"/>
                <w:sz w:val="16"/>
                <w:szCs w:val="16"/>
                <w:lang w:val="en-GB"/>
              </w:rPr>
              <w:t xml:space="preserve"> applicable)</w:t>
            </w:r>
          </w:p>
        </w:tc>
        <w:tc>
          <w:tcPr>
            <w:tcW w:w="2667" w:type="dxa"/>
            <w:shd w:val="clear" w:color="auto" w:fill="FFFFFF"/>
          </w:tcPr>
          <w:p w14:paraId="0CFA2971" w14:textId="77777777" w:rsidR="00EB1F43" w:rsidRPr="005E466D" w:rsidRDefault="00EB1F43" w:rsidP="00EE400B">
            <w:pPr>
              <w:shd w:val="clear" w:color="auto" w:fill="FFFFFF"/>
              <w:ind w:right="-993"/>
              <w:jc w:val="center"/>
              <w:rPr>
                <w:rFonts w:ascii="Verdana" w:hAnsi="Verdana" w:cs="Arial"/>
                <w:b/>
                <w:color w:val="002060"/>
                <w:sz w:val="20"/>
                <w:lang w:val="en-GB"/>
              </w:rPr>
            </w:pPr>
          </w:p>
        </w:tc>
      </w:tr>
      <w:tr w:rsidR="007967A9" w:rsidRPr="007673FA" w14:paraId="56E93A16" w14:textId="77777777" w:rsidTr="00EB1F43">
        <w:trPr>
          <w:trHeight w:val="559"/>
        </w:trPr>
        <w:tc>
          <w:tcPr>
            <w:tcW w:w="2260"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1985" w:type="dxa"/>
            <w:shd w:val="clear" w:color="auto" w:fill="FFFFFF"/>
          </w:tcPr>
          <w:p w14:paraId="56E93A13" w14:textId="77777777" w:rsidR="007967A9" w:rsidRPr="007673FA" w:rsidRDefault="007967A9" w:rsidP="00107B17">
            <w:pPr>
              <w:shd w:val="clear" w:color="auto" w:fill="FFFFFF"/>
              <w:ind w:right="-993"/>
              <w:jc w:val="left"/>
              <w:rPr>
                <w:rFonts w:ascii="Verdana" w:hAnsi="Verdana" w:cs="Arial"/>
                <w:color w:val="002060"/>
                <w:sz w:val="20"/>
                <w:lang w:val="en-GB"/>
              </w:rPr>
            </w:pPr>
          </w:p>
        </w:tc>
        <w:tc>
          <w:tcPr>
            <w:tcW w:w="2268" w:type="dxa"/>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667" w:type="dxa"/>
            <w:shd w:val="clear" w:color="auto" w:fill="FFFFFF"/>
          </w:tcPr>
          <w:p w14:paraId="56E93A15" w14:textId="77777777" w:rsidR="007967A9" w:rsidRPr="007673FA" w:rsidRDefault="007967A9" w:rsidP="00107B17">
            <w:pPr>
              <w:shd w:val="clear" w:color="auto" w:fill="FFFFFF"/>
              <w:ind w:right="-993"/>
              <w:jc w:val="center"/>
              <w:rPr>
                <w:rFonts w:ascii="Verdana" w:hAnsi="Verdana" w:cs="Arial"/>
                <w:b/>
                <w:sz w:val="20"/>
                <w:lang w:val="en-GB"/>
              </w:rPr>
            </w:pPr>
          </w:p>
        </w:tc>
      </w:tr>
      <w:tr w:rsidR="007967A9" w:rsidRPr="00EF398E" w14:paraId="56E93A1B" w14:textId="77777777" w:rsidTr="00EB1F43">
        <w:tc>
          <w:tcPr>
            <w:tcW w:w="2260"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1985" w:type="dxa"/>
            <w:shd w:val="clear" w:color="auto" w:fill="FFFFFF"/>
          </w:tcPr>
          <w:p w14:paraId="56E93A18" w14:textId="77777777" w:rsidR="007967A9" w:rsidRPr="00782942" w:rsidRDefault="007967A9" w:rsidP="00B223B0">
            <w:pPr>
              <w:shd w:val="clear" w:color="auto" w:fill="FFFFFF"/>
              <w:spacing w:after="120"/>
              <w:ind w:right="-993"/>
              <w:jc w:val="left"/>
              <w:rPr>
                <w:rFonts w:ascii="Verdana" w:hAnsi="Verdana" w:cs="Arial"/>
                <w:sz w:val="20"/>
                <w:lang w:val="en-GB"/>
              </w:rPr>
            </w:pPr>
          </w:p>
        </w:tc>
        <w:tc>
          <w:tcPr>
            <w:tcW w:w="2268"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2667" w:type="dxa"/>
            <w:shd w:val="clear" w:color="auto" w:fill="FFFFFF"/>
          </w:tcPr>
          <w:p w14:paraId="56E93A1A" w14:textId="77777777" w:rsidR="007967A9" w:rsidRPr="00EF398E" w:rsidRDefault="007967A9" w:rsidP="00B223B0">
            <w:pPr>
              <w:shd w:val="clear" w:color="auto" w:fill="FFFFFF"/>
              <w:spacing w:after="120"/>
              <w:ind w:right="-993"/>
              <w:jc w:val="left"/>
              <w:rPr>
                <w:rFonts w:ascii="Verdana" w:hAnsi="Verdana" w:cs="Arial"/>
                <w:b/>
                <w:color w:val="002060"/>
                <w:sz w:val="20"/>
                <w:lang w:val="fr-BE"/>
              </w:rPr>
            </w:pPr>
          </w:p>
        </w:tc>
      </w:tr>
      <w:tr w:rsidR="00EB1F43" w:rsidRPr="00EF398E" w14:paraId="1D3C0A2D" w14:textId="77777777" w:rsidTr="00EB1F43">
        <w:tc>
          <w:tcPr>
            <w:tcW w:w="2260" w:type="dxa"/>
            <w:shd w:val="clear" w:color="auto" w:fill="FFFFFF"/>
          </w:tcPr>
          <w:p w14:paraId="5D4D430C" w14:textId="77777777" w:rsidR="00EB1F43" w:rsidRPr="00474BE2" w:rsidRDefault="00EB1F43" w:rsidP="00EB1F43">
            <w:pPr>
              <w:shd w:val="clear" w:color="auto" w:fill="FFFFFF"/>
              <w:spacing w:after="0"/>
              <w:ind w:right="-993"/>
              <w:jc w:val="left"/>
              <w:rPr>
                <w:rFonts w:ascii="Verdana" w:hAnsi="Verdana" w:cs="Arial"/>
                <w:sz w:val="20"/>
                <w:lang w:val="en-GB"/>
              </w:rPr>
            </w:pPr>
            <w:r w:rsidRPr="00474BE2">
              <w:rPr>
                <w:rFonts w:ascii="Verdana" w:hAnsi="Verdana" w:cs="Arial"/>
                <w:sz w:val="20"/>
                <w:lang w:val="en-GB"/>
              </w:rPr>
              <w:t xml:space="preserve">Type of </w:t>
            </w:r>
            <w:r>
              <w:rPr>
                <w:rFonts w:ascii="Verdana" w:hAnsi="Verdana" w:cs="Arial"/>
                <w:sz w:val="20"/>
                <w:lang w:val="en-GB"/>
              </w:rPr>
              <w:t>organisation</w:t>
            </w:r>
            <w:r w:rsidRPr="00474BE2">
              <w:rPr>
                <w:rFonts w:ascii="Verdana" w:hAnsi="Verdana" w:cs="Arial"/>
                <w:sz w:val="20"/>
                <w:lang w:val="en-GB"/>
              </w:rPr>
              <w:t>:</w:t>
            </w:r>
          </w:p>
          <w:p w14:paraId="3B41DA1A" w14:textId="77777777" w:rsidR="00EB1F43" w:rsidRPr="007673FA" w:rsidRDefault="00EB1F43" w:rsidP="00EB1F43">
            <w:pPr>
              <w:shd w:val="clear" w:color="auto" w:fill="FFFFFF"/>
              <w:spacing w:after="120"/>
              <w:ind w:right="-993"/>
              <w:jc w:val="left"/>
              <w:rPr>
                <w:rFonts w:ascii="Verdana" w:hAnsi="Verdana" w:cs="Arial"/>
                <w:sz w:val="20"/>
                <w:lang w:val="en-GB"/>
              </w:rPr>
            </w:pPr>
          </w:p>
        </w:tc>
        <w:tc>
          <w:tcPr>
            <w:tcW w:w="1985" w:type="dxa"/>
            <w:shd w:val="clear" w:color="auto" w:fill="FFFFFF"/>
          </w:tcPr>
          <w:p w14:paraId="6858DF99" w14:textId="4AADBE2C" w:rsidR="00EB1F43" w:rsidRPr="00782942" w:rsidRDefault="00EB1F43" w:rsidP="00EB1F43">
            <w:pPr>
              <w:shd w:val="clear" w:color="auto" w:fill="FFFFFF"/>
              <w:spacing w:after="120"/>
              <w:ind w:right="-993"/>
              <w:jc w:val="left"/>
              <w:rPr>
                <w:rFonts w:ascii="Verdana" w:hAnsi="Verdana" w:cs="Arial"/>
                <w:sz w:val="20"/>
                <w:lang w:val="en-GB"/>
              </w:rPr>
            </w:pPr>
          </w:p>
        </w:tc>
        <w:tc>
          <w:tcPr>
            <w:tcW w:w="2268" w:type="dxa"/>
            <w:shd w:val="clear" w:color="auto" w:fill="FFFFFF"/>
          </w:tcPr>
          <w:p w14:paraId="652B5F32" w14:textId="77777777" w:rsidR="00EB1F43" w:rsidRPr="00782942" w:rsidRDefault="00EB1F43" w:rsidP="00EB1F43">
            <w:pPr>
              <w:spacing w:after="0"/>
              <w:ind w:right="-992"/>
              <w:jc w:val="left"/>
              <w:rPr>
                <w:rFonts w:ascii="Verdana" w:hAnsi="Verdana" w:cs="Arial"/>
                <w:sz w:val="20"/>
                <w:lang w:val="en-GB"/>
              </w:rPr>
            </w:pPr>
            <w:r w:rsidRPr="00782942">
              <w:rPr>
                <w:rFonts w:ascii="Verdana" w:hAnsi="Verdana" w:cs="Arial"/>
                <w:sz w:val="20"/>
                <w:lang w:val="en-GB"/>
              </w:rPr>
              <w:t xml:space="preserve">Size of </w:t>
            </w:r>
            <w:r>
              <w:rPr>
                <w:rFonts w:ascii="Verdana" w:hAnsi="Verdana" w:cs="Arial"/>
                <w:sz w:val="20"/>
                <w:lang w:val="en-GB"/>
              </w:rPr>
              <w:t>organisation</w:t>
            </w:r>
          </w:p>
          <w:p w14:paraId="3486EDB7" w14:textId="4BF00111" w:rsidR="00EB1F43" w:rsidRPr="00782942" w:rsidRDefault="00EB1F43" w:rsidP="00EB1F43">
            <w:pPr>
              <w:shd w:val="clear" w:color="auto" w:fill="FFFFFF"/>
              <w:spacing w:after="120"/>
              <w:ind w:right="-993"/>
              <w:jc w:val="left"/>
              <w:rPr>
                <w:rFonts w:ascii="Verdana" w:hAnsi="Verdana" w:cs="Arial"/>
                <w:sz w:val="20"/>
                <w:lang w:val="fr-BE"/>
              </w:rPr>
            </w:pPr>
            <w:r w:rsidRPr="00782942">
              <w:rPr>
                <w:rFonts w:ascii="Verdana" w:hAnsi="Verdana" w:cs="Arial"/>
                <w:sz w:val="16"/>
                <w:szCs w:val="16"/>
                <w:lang w:val="en-GB"/>
              </w:rPr>
              <w:t>(</w:t>
            </w:r>
            <w:proofErr w:type="gramStart"/>
            <w:r w:rsidRPr="00782942">
              <w:rPr>
                <w:rFonts w:ascii="Verdana" w:hAnsi="Verdana" w:cs="Arial"/>
                <w:sz w:val="16"/>
                <w:szCs w:val="16"/>
                <w:lang w:val="en-GB"/>
              </w:rPr>
              <w:t>if</w:t>
            </w:r>
            <w:proofErr w:type="gramEnd"/>
            <w:r w:rsidRPr="00782942">
              <w:rPr>
                <w:rFonts w:ascii="Verdana" w:hAnsi="Verdana" w:cs="Arial"/>
                <w:sz w:val="16"/>
                <w:szCs w:val="16"/>
                <w:lang w:val="en-GB"/>
              </w:rPr>
              <w:t xml:space="preserve"> applicable)</w:t>
            </w:r>
          </w:p>
        </w:tc>
        <w:tc>
          <w:tcPr>
            <w:tcW w:w="2667" w:type="dxa"/>
            <w:shd w:val="clear" w:color="auto" w:fill="FFFFFF"/>
          </w:tcPr>
          <w:p w14:paraId="5165C556" w14:textId="77777777" w:rsidR="00EB1F43" w:rsidRDefault="00DC30A8" w:rsidP="00EB1F43">
            <w:pPr>
              <w:spacing w:after="120"/>
              <w:ind w:right="-992"/>
              <w:jc w:val="left"/>
              <w:rPr>
                <w:rFonts w:ascii="Verdana" w:hAnsi="Verdana" w:cs="Arial"/>
                <w:sz w:val="16"/>
                <w:szCs w:val="16"/>
                <w:lang w:val="en-GB"/>
              </w:rPr>
            </w:pPr>
            <w:sdt>
              <w:sdtPr>
                <w:rPr>
                  <w:rFonts w:ascii="Verdana" w:hAnsi="Verdana" w:cs="Arial"/>
                  <w:sz w:val="16"/>
                  <w:szCs w:val="16"/>
                  <w:lang w:val="en-GB"/>
                </w:rPr>
                <w:id w:val="-1670479843"/>
                <w14:checkbox>
                  <w14:checked w14:val="0"/>
                  <w14:checkedState w14:val="2612" w14:font="MS Gothic"/>
                  <w14:uncheckedState w14:val="2610" w14:font="MS Gothic"/>
                </w14:checkbox>
              </w:sdtPr>
              <w:sdtEndPr/>
              <w:sdtContent>
                <w:r w:rsidR="00EB1F43">
                  <w:rPr>
                    <w:rFonts w:ascii="MS Gothic" w:eastAsia="MS Gothic" w:hAnsi="MS Gothic" w:cs="Arial" w:hint="eastAsia"/>
                    <w:sz w:val="16"/>
                    <w:szCs w:val="16"/>
                    <w:lang w:val="en-GB"/>
                  </w:rPr>
                  <w:t>☐</w:t>
                </w:r>
              </w:sdtContent>
            </w:sdt>
            <w:r w:rsidR="00EB1F43" w:rsidRPr="00AD0B3E">
              <w:rPr>
                <w:rFonts w:ascii="Verdana" w:hAnsi="Verdana" w:cs="Arial"/>
                <w:sz w:val="16"/>
                <w:szCs w:val="16"/>
                <w:lang w:val="en-GB"/>
              </w:rPr>
              <w:t>&lt;250 employees</w:t>
            </w:r>
          </w:p>
          <w:p w14:paraId="375A45FF" w14:textId="48505E1E" w:rsidR="00EB1F43" w:rsidRPr="00EF398E" w:rsidRDefault="00DC30A8" w:rsidP="00EB1F43">
            <w:pPr>
              <w:shd w:val="clear" w:color="auto" w:fill="FFFFFF"/>
              <w:spacing w:after="120"/>
              <w:ind w:right="-993"/>
              <w:jc w:val="left"/>
              <w:rPr>
                <w:rFonts w:ascii="Verdana" w:hAnsi="Verdana" w:cs="Arial"/>
                <w:b/>
                <w:color w:val="002060"/>
                <w:sz w:val="20"/>
                <w:lang w:val="fr-BE"/>
              </w:rPr>
            </w:pPr>
            <w:sdt>
              <w:sdtPr>
                <w:rPr>
                  <w:rFonts w:ascii="Verdana" w:hAnsi="Verdana" w:cs="Arial"/>
                  <w:sz w:val="16"/>
                  <w:szCs w:val="16"/>
                  <w:lang w:val="en-GB"/>
                </w:rPr>
                <w:id w:val="733123012"/>
                <w14:checkbox>
                  <w14:checked w14:val="1"/>
                  <w14:checkedState w14:val="2612" w14:font="MS Gothic"/>
                  <w14:uncheckedState w14:val="2610" w14:font="MS Gothic"/>
                </w14:checkbox>
              </w:sdtPr>
              <w:sdtEndPr/>
              <w:sdtContent>
                <w:r w:rsidR="00EB1F43">
                  <w:rPr>
                    <w:rFonts w:ascii="MS Gothic" w:eastAsia="MS Gothic" w:hAnsi="MS Gothic" w:cs="Arial" w:hint="eastAsia"/>
                    <w:sz w:val="16"/>
                    <w:szCs w:val="16"/>
                    <w:lang w:val="en-GB"/>
                  </w:rPr>
                  <w:t>☒</w:t>
                </w:r>
              </w:sdtContent>
            </w:sdt>
            <w:r w:rsidR="00EB1F43">
              <w:rPr>
                <w:rFonts w:ascii="Verdana" w:hAnsi="Verdana" w:cs="Arial"/>
                <w:sz w:val="16"/>
                <w:szCs w:val="16"/>
                <w:lang w:val="en-GB"/>
              </w:rPr>
              <w:t>≥</w:t>
            </w:r>
            <w:r w:rsidR="00EB1F43" w:rsidRPr="00AD0B3E">
              <w:rPr>
                <w:rFonts w:ascii="Verdana" w:hAnsi="Verdana" w:cs="Arial"/>
                <w:sz w:val="16"/>
                <w:szCs w:val="16"/>
                <w:lang w:val="en-GB"/>
              </w:rPr>
              <w:t>250 employees</w:t>
            </w:r>
          </w:p>
        </w:tc>
      </w:tr>
    </w:tbl>
    <w:p w14:paraId="2FFD8109" w14:textId="77777777" w:rsidR="00D2071E" w:rsidRPr="00A941C9" w:rsidRDefault="00D2071E" w:rsidP="007967A9">
      <w:pPr>
        <w:pStyle w:val="Nadpis4"/>
        <w:keepNext w:val="0"/>
        <w:numPr>
          <w:ilvl w:val="0"/>
          <w:numId w:val="0"/>
        </w:numPr>
        <w:jc w:val="left"/>
        <w:rPr>
          <w:rFonts w:ascii="Verdana" w:hAnsi="Verdana" w:cs="Arial"/>
          <w:sz w:val="20"/>
          <w:lang w:val="fr-BE"/>
        </w:rPr>
      </w:pPr>
    </w:p>
    <w:p w14:paraId="56E93A1E" w14:textId="0F7E9235" w:rsidR="007967A9" w:rsidRDefault="007967A9" w:rsidP="007967A9">
      <w:pPr>
        <w:pStyle w:val="Nadpis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Nadpis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63DFBEF5" w14:textId="47BA1633" w:rsidR="00466BFF" w:rsidRPr="00490F95" w:rsidRDefault="00466BFF" w:rsidP="005A1D32">
      <w:pPr>
        <w:pStyle w:val="Textkomente"/>
        <w:tabs>
          <w:tab w:val="left" w:pos="2552"/>
          <w:tab w:val="left" w:pos="3686"/>
          <w:tab w:val="left" w:pos="5954"/>
        </w:tabs>
        <w:rPr>
          <w:rFonts w:ascii="Verdana" w:hAnsi="Verdana" w:cs="Calibri"/>
          <w:lang w:val="en-GB"/>
        </w:rPr>
      </w:pPr>
      <w:r>
        <w:rPr>
          <w:rFonts w:ascii="Verdana" w:hAnsi="Verdana" w:cs="Calibri"/>
          <w:lang w:val="en-GB"/>
        </w:rPr>
        <w:t xml:space="preserve">Language of </w:t>
      </w:r>
      <w:r w:rsidR="00EB1F43">
        <w:rPr>
          <w:rFonts w:ascii="Verdana" w:hAnsi="Verdana" w:cs="Calibri"/>
          <w:lang w:val="en-GB"/>
        </w:rPr>
        <w:t>training</w:t>
      </w:r>
      <w:r>
        <w:rPr>
          <w:rFonts w:ascii="Verdana" w:hAnsi="Verdana" w:cs="Calibri"/>
          <w:lang w:val="en-GB"/>
        </w:rPr>
        <w:t>: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C03A97" w14:paraId="56E93A2E" w14:textId="77777777" w:rsidTr="00107B17">
        <w:trPr>
          <w:jc w:val="center"/>
        </w:trPr>
        <w:tc>
          <w:tcPr>
            <w:tcW w:w="8763"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C03A97"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C03A97" w14:paraId="56E93A3B" w14:textId="77777777" w:rsidTr="00107B17">
        <w:trPr>
          <w:jc w:val="center"/>
        </w:trPr>
        <w:tc>
          <w:tcPr>
            <w:tcW w:w="8763" w:type="dxa"/>
            <w:shd w:val="clear" w:color="auto" w:fill="FFFFFF"/>
            <w:hideMark/>
          </w:tcPr>
          <w:p w14:paraId="56E93A37" w14:textId="2B8E2867" w:rsidR="00377526" w:rsidRDefault="00EB1F43" w:rsidP="00FF62A2">
            <w:pPr>
              <w:spacing w:after="120"/>
              <w:ind w:left="-6" w:firstLine="6"/>
              <w:rPr>
                <w:rFonts w:ascii="Verdana" w:hAnsi="Verdana" w:cs="Calibri"/>
                <w:b/>
                <w:sz w:val="20"/>
                <w:lang w:val="en-GB"/>
              </w:rPr>
            </w:pPr>
            <w:r>
              <w:rPr>
                <w:rFonts w:ascii="Verdana" w:hAnsi="Verdana" w:cs="Calibri"/>
                <w:b/>
                <w:sz w:val="20"/>
                <w:lang w:val="en-GB"/>
              </w:rPr>
              <w:t>Activities to be carried out</w:t>
            </w:r>
            <w:r w:rsidR="00743F98">
              <w:rPr>
                <w:rFonts w:ascii="Verdana" w:hAnsi="Verdana" w:cs="Calibri"/>
                <w:b/>
                <w:sz w:val="20"/>
                <w:lang w:val="en-GB"/>
              </w:rPr>
              <w:t xml:space="preserve"> </w:t>
            </w:r>
            <w:r w:rsidR="00743F98" w:rsidRPr="00743F98">
              <w:rPr>
                <w:rFonts w:ascii="Verdana" w:hAnsi="Verdana" w:cs="Calibri"/>
                <w:b/>
                <w:sz w:val="20"/>
                <w:lang w:val="en-GB"/>
              </w:rPr>
              <w:t>(including the vi</w:t>
            </w:r>
            <w:r w:rsidR="00743F98">
              <w:rPr>
                <w:rFonts w:ascii="Verdana" w:hAnsi="Verdana" w:cs="Calibri"/>
                <w:b/>
                <w:sz w:val="20"/>
                <w:lang w:val="en-GB"/>
              </w:rPr>
              <w:t>rtual component, if applicable)</w:t>
            </w:r>
            <w:r w:rsidR="00377526" w:rsidRPr="00490F95">
              <w:rPr>
                <w:rFonts w:ascii="Verdana" w:hAnsi="Verdana" w:cs="Calibri"/>
                <w:b/>
                <w:sz w:val="20"/>
                <w:lang w:val="en-GB"/>
              </w:rPr>
              <w:t>:</w:t>
            </w:r>
          </w:p>
          <w:p w14:paraId="150D1A4D" w14:textId="4B2FA45C" w:rsidR="00153B61" w:rsidRDefault="00E54BAE" w:rsidP="00FF62A2">
            <w:pPr>
              <w:spacing w:after="120"/>
              <w:ind w:left="-6" w:firstLine="6"/>
              <w:rPr>
                <w:rFonts w:ascii="Verdana" w:hAnsi="Verdana" w:cs="Calibri"/>
                <w:b/>
                <w:sz w:val="20"/>
                <w:lang w:val="en-GB"/>
              </w:rPr>
            </w:pPr>
            <w:r>
              <w:rPr>
                <w:rStyle w:val="normaltextrun"/>
                <w:rFonts w:ascii="Verdana" w:hAnsi="Verdana"/>
                <w:color w:val="000000"/>
                <w:sz w:val="20"/>
                <w:shd w:val="clear" w:color="auto" w:fill="FFFFFF"/>
                <w:lang w:val="en-GB"/>
              </w:rPr>
              <w:t>Training in advanced digital skills: Yes </w:t>
            </w:r>
            <w:r>
              <w:rPr>
                <w:rStyle w:val="contentcontrolboundarysink"/>
                <w:rFonts w:ascii="Arial" w:hAnsi="Arial" w:cs="Arial"/>
                <w:color w:val="000000"/>
                <w:sz w:val="20"/>
                <w:shd w:val="clear" w:color="auto" w:fill="FFFFFF"/>
                <w:lang w:val="en-GB"/>
              </w:rPr>
              <w:t>​</w:t>
            </w:r>
            <w:r>
              <w:rPr>
                <w:rStyle w:val="normaltextrun"/>
                <w:rFonts w:ascii="MS Gothic" w:eastAsia="MS Gothic" w:hAnsi="MS Gothic" w:cs="Segoe UI" w:hint="eastAsia"/>
                <w:color w:val="000000"/>
                <w:sz w:val="20"/>
                <w:shd w:val="clear" w:color="auto" w:fill="FFFFFF"/>
                <w:lang w:val="en-GB"/>
              </w:rPr>
              <w:t>☐</w:t>
            </w:r>
            <w:r>
              <w:rPr>
                <w:rStyle w:val="contentcontrolboundarysink"/>
                <w:rFonts w:ascii="Arial" w:hAnsi="Arial" w:cs="Arial"/>
                <w:color w:val="000000"/>
                <w:sz w:val="20"/>
                <w:shd w:val="clear" w:color="auto" w:fill="FFFFFF"/>
                <w:lang w:val="en-GB"/>
              </w:rPr>
              <w:t>​</w:t>
            </w:r>
            <w:r>
              <w:rPr>
                <w:rStyle w:val="normaltextrun"/>
                <w:rFonts w:ascii="Verdana" w:hAnsi="Verdana"/>
                <w:color w:val="000000"/>
                <w:sz w:val="20"/>
                <w:shd w:val="clear" w:color="auto" w:fill="FFFFFF"/>
                <w:lang w:val="en-GB"/>
              </w:rPr>
              <w:t> No </w:t>
            </w:r>
            <w:r>
              <w:rPr>
                <w:rStyle w:val="contentcontrolboundarysink"/>
                <w:rFonts w:ascii="Arial" w:hAnsi="Arial" w:cs="Arial"/>
                <w:color w:val="000000"/>
                <w:sz w:val="20"/>
                <w:shd w:val="clear" w:color="auto" w:fill="FFFFFF"/>
                <w:lang w:val="en-GB"/>
              </w:rPr>
              <w:t>​</w:t>
            </w:r>
            <w:r>
              <w:rPr>
                <w:rStyle w:val="normaltextrun"/>
                <w:rFonts w:ascii="MS Gothic" w:eastAsia="MS Gothic" w:hAnsi="MS Gothic" w:cs="Segoe UI" w:hint="eastAsia"/>
                <w:color w:val="000000"/>
                <w:sz w:val="20"/>
                <w:shd w:val="clear" w:color="auto" w:fill="FFFFFF"/>
                <w:lang w:val="en-GB"/>
              </w:rPr>
              <w:t>☐</w:t>
            </w:r>
            <w:r>
              <w:rPr>
                <w:rStyle w:val="contentcontrolboundarysink"/>
                <w:rFonts w:ascii="Arial" w:hAnsi="Arial" w:cs="Arial"/>
                <w:color w:val="000000"/>
                <w:sz w:val="20"/>
                <w:shd w:val="clear" w:color="auto" w:fill="FFFFFF"/>
                <w:lang w:val="en-GB"/>
              </w:rPr>
              <w:t>​</w:t>
            </w:r>
            <w:r>
              <w:rPr>
                <w:rStyle w:val="eop"/>
                <w:rFonts w:ascii="Verdana" w:hAnsi="Verdana"/>
                <w:color w:val="000000"/>
                <w:sz w:val="20"/>
              </w:rPr>
              <w:t> </w:t>
            </w: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C03A97" w14:paraId="56E93A40" w14:textId="77777777" w:rsidTr="00107B17">
        <w:trPr>
          <w:jc w:val="center"/>
        </w:trPr>
        <w:tc>
          <w:tcPr>
            <w:tcW w:w="8763" w:type="dxa"/>
            <w:shd w:val="clear" w:color="auto" w:fill="FFFFFF"/>
            <w:hideMark/>
          </w:tcPr>
          <w:p w14:paraId="56E93A3D" w14:textId="0974019E"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proofErr w:type="gramStart"/>
            <w:r w:rsidR="00F62299" w:rsidRPr="00490F95">
              <w:rPr>
                <w:rFonts w:ascii="Verdana" w:hAnsi="Verdana" w:cs="Calibri"/>
                <w:b/>
                <w:sz w:val="20"/>
                <w:lang w:val="en-GB"/>
              </w:rPr>
              <w:t>e.g.</w:t>
            </w:r>
            <w:proofErr w:type="gramEnd"/>
            <w:r w:rsidR="00F62299" w:rsidRPr="00490F95">
              <w:rPr>
                <w:rFonts w:ascii="Verdana" w:hAnsi="Verdana" w:cs="Calibri"/>
                <w:b/>
                <w:sz w:val="20"/>
                <w:lang w:val="en-GB"/>
              </w:rPr>
              <w:t xml:space="preserve"> on the professional development of the </w:t>
            </w:r>
            <w:r w:rsidR="00153B61">
              <w:rPr>
                <w:rFonts w:ascii="Verdana" w:hAnsi="Verdana" w:cs="Calibri"/>
                <w:b/>
                <w:sz w:val="20"/>
                <w:lang w:val="en-GB"/>
              </w:rPr>
              <w:t>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w:t>
            </w:r>
            <w:r w:rsidR="005F0E76">
              <w:rPr>
                <w:rFonts w:ascii="Verdana" w:hAnsi="Verdana" w:cs="Calibri"/>
                <w:b/>
                <w:sz w:val="20"/>
                <w:lang w:val="en-GB"/>
              </w:rPr>
              <w:t>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0713E618"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1501C4CD"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Odkaznavysvtlivky"/>
          <w:rFonts w:ascii="Verdana" w:hAnsi="Verdana" w:cs="Calibri"/>
          <w:sz w:val="16"/>
          <w:szCs w:val="16"/>
          <w:lang w:val="en-GB"/>
        </w:rPr>
        <w:endnoteReference w:id="6"/>
      </w:r>
      <w:r w:rsidRPr="00B223B0">
        <w:rPr>
          <w:rFonts w:ascii="Verdana" w:hAnsi="Verdana" w:cs="Calibri"/>
          <w:sz w:val="16"/>
          <w:szCs w:val="16"/>
          <w:lang w:val="en-GB"/>
        </w:rPr>
        <w:t xml:space="preserve"> this document, the </w:t>
      </w:r>
      <w:r w:rsidR="00FF66CC">
        <w:rPr>
          <w:rFonts w:ascii="Verdana" w:hAnsi="Verdana" w:cs="Calibri"/>
          <w:sz w:val="16"/>
          <w:szCs w:val="16"/>
          <w:lang w:val="en-GB"/>
        </w:rPr>
        <w:t>staff member</w:t>
      </w:r>
      <w:r w:rsidRPr="00B223B0">
        <w:rPr>
          <w:rFonts w:ascii="Verdana" w:hAnsi="Verdana" w:cs="Calibri"/>
          <w:sz w:val="16"/>
          <w:szCs w:val="16"/>
          <w:lang w:val="en-GB"/>
        </w:rPr>
        <w:t xml:space="preserve">, the sending </w:t>
      </w:r>
      <w:r w:rsidR="009C13E9">
        <w:rPr>
          <w:rFonts w:ascii="Verdana" w:hAnsi="Verdana" w:cs="Calibri"/>
          <w:sz w:val="16"/>
          <w:szCs w:val="16"/>
          <w:lang w:val="en-GB"/>
        </w:rPr>
        <w:t>organisation</w:t>
      </w:r>
      <w:r w:rsidRPr="00B223B0">
        <w:rPr>
          <w:rFonts w:ascii="Verdana" w:hAnsi="Verdana" w:cs="Calibri"/>
          <w:sz w:val="16"/>
          <w:szCs w:val="16"/>
          <w:lang w:val="en-GB"/>
        </w:rPr>
        <w:t xml:space="preserve"> and the receiving </w:t>
      </w:r>
      <w:r w:rsidR="00EB1F43">
        <w:rPr>
          <w:rFonts w:ascii="Verdana" w:hAnsi="Verdana" w:cs="Calibri"/>
          <w:sz w:val="16"/>
          <w:szCs w:val="16"/>
          <w:lang w:val="en-GB"/>
        </w:rPr>
        <w:t>organisation</w:t>
      </w:r>
      <w:r w:rsidRPr="00B223B0">
        <w:rPr>
          <w:rFonts w:ascii="Verdana" w:hAnsi="Verdana" w:cs="Calibri"/>
          <w:sz w:val="16"/>
          <w:szCs w:val="16"/>
          <w:lang w:val="en-GB"/>
        </w:rPr>
        <w:t xml:space="preserve"> confirm that they approve the proposed mobility agreement.</w:t>
      </w:r>
    </w:p>
    <w:p w14:paraId="333C63EF" w14:textId="5D2693ED"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009C13E9" w:rsidRPr="009C13E9">
        <w:rPr>
          <w:rFonts w:ascii="Verdana" w:hAnsi="Verdana" w:cs="Calibri"/>
          <w:sz w:val="16"/>
          <w:szCs w:val="16"/>
          <w:lang w:val="en-GB"/>
        </w:rPr>
        <w:t xml:space="preserve"> </w:t>
      </w:r>
      <w:r w:rsidRPr="00B223B0">
        <w:rPr>
          <w:rFonts w:ascii="Verdana" w:hAnsi="Verdana" w:cs="Calibri"/>
          <w:sz w:val="16"/>
          <w:szCs w:val="16"/>
          <w:lang w:val="is-IS"/>
        </w:rPr>
        <w:t xml:space="preserve">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 xml:space="preserve">evaluation or assessment of the </w:t>
      </w:r>
      <w:r w:rsidR="00FF66CC">
        <w:rPr>
          <w:rFonts w:ascii="Verdana" w:hAnsi="Verdana" w:cs="Calibri"/>
          <w:sz w:val="16"/>
          <w:szCs w:val="16"/>
          <w:lang w:val="is-IS"/>
        </w:rPr>
        <w:t>staff member</w:t>
      </w:r>
      <w:r w:rsidRPr="00B223B0">
        <w:rPr>
          <w:rFonts w:ascii="Verdana" w:hAnsi="Verdana" w:cs="Calibri"/>
          <w:sz w:val="16"/>
          <w:szCs w:val="16"/>
          <w:lang w:val="is-IS"/>
        </w:rPr>
        <w:t>.</w:t>
      </w:r>
    </w:p>
    <w:p w14:paraId="2ED29B5F" w14:textId="0CECB6DE"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staff member will share </w:t>
      </w:r>
      <w:r w:rsidR="00B96BA4">
        <w:rPr>
          <w:rFonts w:ascii="Verdana" w:hAnsi="Verdana" w:cs="Calibri"/>
          <w:sz w:val="16"/>
          <w:szCs w:val="16"/>
          <w:lang w:val="is-IS"/>
        </w:rPr>
        <w:t>their</w:t>
      </w:r>
      <w:r w:rsidRPr="00B223B0">
        <w:rPr>
          <w:rFonts w:ascii="Verdana" w:hAnsi="Verdana" w:cs="Calibri"/>
          <w:sz w:val="16"/>
          <w:szCs w:val="16"/>
          <w:lang w:val="is-IS"/>
        </w:rPr>
        <w:t xml:space="preserve"> </w:t>
      </w:r>
      <w:r w:rsidRPr="00B223B0">
        <w:rPr>
          <w:rFonts w:ascii="Verdana" w:hAnsi="Verdana" w:cs="Verdana"/>
          <w:sz w:val="16"/>
          <w:szCs w:val="16"/>
          <w:lang w:val="en-GB" w:eastAsia="fr-FR"/>
        </w:rPr>
        <w:t xml:space="preserve">experience, in particular its impact on </w:t>
      </w:r>
      <w:r w:rsidR="00B96BA4">
        <w:rPr>
          <w:rFonts w:ascii="Verdana" w:hAnsi="Verdana" w:cs="Verdana"/>
          <w:sz w:val="16"/>
          <w:szCs w:val="16"/>
          <w:lang w:val="en-GB" w:eastAsia="fr-FR"/>
        </w:rPr>
        <w:t>their</w:t>
      </w:r>
      <w:r w:rsidRPr="00B223B0">
        <w:rPr>
          <w:rFonts w:ascii="Verdana" w:hAnsi="Verdana" w:cs="Verdana"/>
          <w:sz w:val="16"/>
          <w:szCs w:val="16"/>
          <w:lang w:val="en-GB" w:eastAsia="fr-FR"/>
        </w:rPr>
        <w:t xml:space="preserve">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70300F4E"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009C13E9">
        <w:rPr>
          <w:rFonts w:ascii="Verdana" w:hAnsi="Verdana"/>
          <w:color w:val="000000" w:themeColor="text1"/>
          <w:sz w:val="16"/>
          <w:szCs w:val="16"/>
          <w:lang w:val="en-GB"/>
        </w:rPr>
        <w:t>organisation</w:t>
      </w:r>
      <w:r w:rsidR="009C13E9"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commit to the requirements set out in the grant agreement signed between them.</w:t>
      </w:r>
    </w:p>
    <w:p w14:paraId="56E93A45" w14:textId="327F3B50" w:rsidR="00377526"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 xml:space="preserve">The </w:t>
      </w:r>
      <w:r w:rsidR="00FF66CC">
        <w:rPr>
          <w:rFonts w:ascii="Verdana" w:hAnsi="Verdana" w:cs="Calibri"/>
          <w:sz w:val="16"/>
          <w:szCs w:val="16"/>
          <w:lang w:val="en-GB"/>
        </w:rPr>
        <w:t>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 xml:space="preserve">receiving </w:t>
      </w:r>
      <w:r w:rsidR="00233920">
        <w:rPr>
          <w:rFonts w:ascii="Verdana" w:hAnsi="Verdana" w:cs="Calibri"/>
          <w:sz w:val="16"/>
          <w:szCs w:val="16"/>
          <w:lang w:val="en-GB"/>
        </w:rPr>
        <w:t>organisation</w:t>
      </w:r>
      <w:r w:rsidRPr="00B223B0">
        <w:rPr>
          <w:rFonts w:ascii="Verdana" w:hAnsi="Verdana" w:cs="Calibri"/>
          <w:sz w:val="16"/>
          <w:szCs w:val="16"/>
          <w:lang w:val="en-GB"/>
        </w:rPr>
        <w:t xml:space="preserve"> will communicate to the sending </w:t>
      </w:r>
      <w:r w:rsidR="00233920">
        <w:rPr>
          <w:rFonts w:ascii="Verdana" w:hAnsi="Verdana" w:cs="Calibri"/>
          <w:sz w:val="16"/>
          <w:szCs w:val="16"/>
          <w:lang w:val="en-GB"/>
        </w:rPr>
        <w:t>institution</w:t>
      </w:r>
      <w:r w:rsidRPr="00B223B0">
        <w:rPr>
          <w:rFonts w:ascii="Verdana" w:hAnsi="Verdana" w:cs="Calibri"/>
          <w:sz w:val="16"/>
          <w:szCs w:val="16"/>
          <w:lang w:val="en-GB"/>
        </w:rPr>
        <w:t xml:space="preserv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6627271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The</w:t>
            </w:r>
            <w:r w:rsidR="00FF66CC">
              <w:rPr>
                <w:rFonts w:ascii="Verdana" w:hAnsi="Verdana" w:cs="Calibri"/>
                <w:b/>
                <w:sz w:val="20"/>
                <w:lang w:val="en-GB"/>
              </w:rPr>
              <w:t xml:space="preserve">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Odkaznavysvtlivky"/>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2E8F4FEA"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lastRenderedPageBreak/>
              <w:t xml:space="preserve">The sending </w:t>
            </w:r>
            <w:r w:rsidR="00233920">
              <w:rPr>
                <w:rFonts w:ascii="Verdana" w:hAnsi="Verdana" w:cs="Calibri"/>
                <w:b/>
                <w:sz w:val="20"/>
                <w:lang w:val="en-GB"/>
              </w:rPr>
              <w:t>institution</w:t>
            </w:r>
            <w:r w:rsidR="009C13E9">
              <w:rPr>
                <w:rFonts w:ascii="Verdana" w:hAnsi="Verdana" w:cs="Calibri"/>
                <w:b/>
                <w:sz w:val="20"/>
                <w:lang w:val="en-GB"/>
              </w:rPr>
              <w:t xml:space="preserve"> </w:t>
            </w:r>
          </w:p>
          <w:p w14:paraId="56E93A4C" w14:textId="77777777"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56E93A4F" w14:textId="77777777" w:rsidR="00377526" w:rsidRPr="00B223B0" w:rsidRDefault="00377526"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4F80E1AF"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 xml:space="preserve">The receiving </w:t>
            </w:r>
            <w:r w:rsidR="00233920">
              <w:rPr>
                <w:rFonts w:ascii="Verdana" w:hAnsi="Verdana" w:cs="Calibri"/>
                <w:b/>
                <w:sz w:val="20"/>
                <w:lang w:val="en-GB"/>
              </w:rPr>
              <w:t>organisation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5F7AC" w14:textId="77777777" w:rsidR="00DC30A8" w:rsidRDefault="00DC30A8">
      <w:r>
        <w:separator/>
      </w:r>
    </w:p>
  </w:endnote>
  <w:endnote w:type="continuationSeparator" w:id="0">
    <w:p w14:paraId="51576364" w14:textId="77777777" w:rsidR="00DC30A8" w:rsidRDefault="00DC30A8">
      <w:r>
        <w:continuationSeparator/>
      </w:r>
    </w:p>
  </w:endnote>
  <w:endnote w:id="1">
    <w:p w14:paraId="6D0AB73B" w14:textId="77777777" w:rsidR="00B96BA4" w:rsidRDefault="00AA696D" w:rsidP="00AA696D">
      <w:pPr>
        <w:pStyle w:val="Textvysvtlivek"/>
        <w:spacing w:after="120"/>
        <w:rPr>
          <w:rFonts w:ascii="Verdana" w:hAnsi="Verdana"/>
          <w:sz w:val="16"/>
          <w:szCs w:val="16"/>
          <w:lang w:val="en-GB"/>
        </w:rPr>
      </w:pPr>
      <w:r w:rsidRPr="00EF257B">
        <w:rPr>
          <w:rStyle w:val="Odkaznavysvtlivky"/>
          <w:rFonts w:ascii="Verdana" w:hAnsi="Verdana"/>
          <w:sz w:val="16"/>
          <w:szCs w:val="16"/>
        </w:rPr>
        <w:endnoteRef/>
      </w:r>
      <w:r w:rsidRPr="002F549E">
        <w:rPr>
          <w:rFonts w:ascii="Verdana" w:hAnsi="Verdana"/>
          <w:sz w:val="16"/>
          <w:szCs w:val="16"/>
          <w:lang w:val="en-GB"/>
        </w:rPr>
        <w:t xml:space="preserve"> </w:t>
      </w:r>
      <w:r w:rsidR="00B96BA4">
        <w:rPr>
          <w:rFonts w:ascii="Verdana" w:hAnsi="Verdana"/>
          <w:sz w:val="16"/>
          <w:szCs w:val="16"/>
          <w:lang w:val="en-GB"/>
        </w:rPr>
        <w:t>Adaptations of this template</w:t>
      </w:r>
    </w:p>
    <w:p w14:paraId="3C941FDC" w14:textId="22222F80" w:rsidR="00AA696D" w:rsidRDefault="00AA696D" w:rsidP="00B96BA4">
      <w:pPr>
        <w:pStyle w:val="Textvysvtlivek"/>
        <w:numPr>
          <w:ilvl w:val="0"/>
          <w:numId w:val="45"/>
        </w:numPr>
        <w:spacing w:after="120"/>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00233920">
        <w:rPr>
          <w:rFonts w:ascii="Verdana" w:hAnsi="Verdana"/>
          <w:b/>
          <w:sz w:val="16"/>
          <w:szCs w:val="16"/>
          <w:lang w:val="en-GB"/>
        </w:rPr>
        <w:t xml:space="preserve">the mobility agreement for teaching template </w:t>
      </w:r>
      <w:r w:rsidRPr="002F549E">
        <w:rPr>
          <w:rFonts w:ascii="Verdana" w:hAnsi="Verdana"/>
          <w:sz w:val="16"/>
          <w:szCs w:val="16"/>
          <w:lang w:val="en-GB"/>
        </w:rPr>
        <w:t>should be used and adjusted to fit both activity types.</w:t>
      </w:r>
    </w:p>
    <w:p w14:paraId="368AB201" w14:textId="0535FE6E" w:rsidR="00B96BA4" w:rsidRDefault="00B96BA4" w:rsidP="00B96BA4">
      <w:pPr>
        <w:pStyle w:val="Textvysvtlivek"/>
        <w:numPr>
          <w:ilvl w:val="0"/>
          <w:numId w:val="45"/>
        </w:numPr>
        <w:spacing w:after="120"/>
        <w:rPr>
          <w:rFonts w:ascii="Verdana" w:hAnsi="Verdana"/>
          <w:sz w:val="16"/>
          <w:szCs w:val="16"/>
          <w:lang w:val="en-GB"/>
        </w:rPr>
      </w:pPr>
      <w:r>
        <w:rPr>
          <w:rFonts w:ascii="Verdana" w:hAnsi="Verdana"/>
          <w:sz w:val="16"/>
          <w:szCs w:val="16"/>
          <w:lang w:val="en-GB"/>
        </w:rPr>
        <w:t xml:space="preserve">In the case of mobility between </w:t>
      </w:r>
      <w:r w:rsidR="00E11134">
        <w:rPr>
          <w:rFonts w:ascii="Verdana" w:hAnsi="Verdana"/>
          <w:sz w:val="16"/>
          <w:szCs w:val="16"/>
          <w:lang w:val="en-GB"/>
        </w:rPr>
        <w:t>higher education institutions (</w:t>
      </w:r>
      <w:r>
        <w:rPr>
          <w:rFonts w:ascii="Verdana" w:hAnsi="Verdana"/>
          <w:sz w:val="16"/>
          <w:szCs w:val="16"/>
          <w:lang w:val="en-GB"/>
        </w:rPr>
        <w:t>HEIs</w:t>
      </w:r>
      <w:r w:rsidR="00E11134">
        <w:rPr>
          <w:rFonts w:ascii="Verdana" w:hAnsi="Verdana"/>
          <w:sz w:val="16"/>
          <w:szCs w:val="16"/>
          <w:lang w:val="en-GB"/>
        </w:rPr>
        <w:t>)</w:t>
      </w:r>
      <w:r>
        <w:rPr>
          <w:rFonts w:ascii="Verdana" w:hAnsi="Verdana"/>
          <w:sz w:val="16"/>
          <w:szCs w:val="16"/>
          <w:lang w:val="en-GB"/>
        </w:rPr>
        <w:t xml:space="preserve"> this agreement must always be signed by the staff member, the sending and the receiving HEI (three signatures in total).</w:t>
      </w:r>
    </w:p>
    <w:p w14:paraId="6BFAA769" w14:textId="12D3F3FB" w:rsidR="0036442F" w:rsidRPr="002F549E" w:rsidRDefault="0036442F" w:rsidP="000A4D04">
      <w:pPr>
        <w:pStyle w:val="Textvysvtlivek"/>
        <w:numPr>
          <w:ilvl w:val="0"/>
          <w:numId w:val="45"/>
        </w:numPr>
        <w:spacing w:after="120"/>
        <w:rPr>
          <w:rFonts w:ascii="Verdana" w:hAnsi="Verdana"/>
          <w:sz w:val="16"/>
          <w:szCs w:val="16"/>
          <w:lang w:val="en-GB"/>
        </w:rPr>
      </w:pPr>
      <w:r>
        <w:rPr>
          <w:rFonts w:ascii="Verdana" w:hAnsi="Verdana"/>
          <w:sz w:val="16"/>
          <w:szCs w:val="16"/>
          <w:lang w:val="en-GB"/>
        </w:rPr>
        <w:t xml:space="preserve">In the case of incoming mobility of </w:t>
      </w:r>
      <w:r w:rsidR="00233920">
        <w:rPr>
          <w:rFonts w:ascii="Verdana" w:hAnsi="Verdana"/>
          <w:sz w:val="16"/>
          <w:szCs w:val="16"/>
          <w:lang w:val="en-GB"/>
        </w:rPr>
        <w:t>higher education staff to an organisation, this agreem</w:t>
      </w:r>
      <w:r>
        <w:rPr>
          <w:rFonts w:ascii="Verdana" w:hAnsi="Verdana"/>
          <w:sz w:val="16"/>
          <w:szCs w:val="16"/>
          <w:lang w:val="en-GB"/>
        </w:rPr>
        <w:t xml:space="preserve">ent must be signed by the </w:t>
      </w:r>
      <w:r w:rsidR="00233920">
        <w:rPr>
          <w:rFonts w:ascii="Verdana" w:hAnsi="Verdana"/>
          <w:sz w:val="16"/>
          <w:szCs w:val="16"/>
          <w:lang w:val="en-GB"/>
        </w:rPr>
        <w:t>participant, the beneficiary organisation, the sending HEI and the organisation receiving the staff member (four signatures in total). An additional space should be added for signature of the beneficiary organisation organising the mobility.</w:t>
      </w:r>
    </w:p>
  </w:endnote>
  <w:endnote w:id="2">
    <w:p w14:paraId="56E93A66" w14:textId="6C4DC342" w:rsidR="007967A9" w:rsidRPr="002F549E" w:rsidRDefault="007967A9" w:rsidP="00B223B0">
      <w:pPr>
        <w:pStyle w:val="Textvysvtlivek"/>
        <w:spacing w:after="100"/>
        <w:rPr>
          <w:rFonts w:ascii="Verdana" w:hAnsi="Verdana"/>
          <w:sz w:val="16"/>
          <w:szCs w:val="16"/>
          <w:lang w:val="en-GB"/>
        </w:rPr>
      </w:pPr>
      <w:r w:rsidRPr="002F549E">
        <w:rPr>
          <w:rStyle w:val="Odkaznavysvtlivky"/>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Textvysvtlivek"/>
        <w:spacing w:after="100"/>
        <w:rPr>
          <w:rFonts w:ascii="Verdana" w:hAnsi="Verdana"/>
          <w:sz w:val="16"/>
          <w:szCs w:val="16"/>
          <w:lang w:val="en-GB"/>
        </w:rPr>
      </w:pPr>
      <w:r w:rsidRPr="002F549E">
        <w:rPr>
          <w:rStyle w:val="Odkaznavysvtlivky"/>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5923D6CA" w14:textId="70E2E757" w:rsidR="00A568F8" w:rsidRPr="002F549E" w:rsidRDefault="00A568F8" w:rsidP="00B223B0">
      <w:pPr>
        <w:pStyle w:val="Textvysvtlivek"/>
        <w:spacing w:after="100"/>
        <w:rPr>
          <w:rFonts w:ascii="Verdana" w:hAnsi="Verdana"/>
          <w:sz w:val="16"/>
          <w:szCs w:val="16"/>
          <w:lang w:val="en-GB"/>
        </w:rPr>
      </w:pPr>
      <w:r w:rsidRPr="002F549E">
        <w:rPr>
          <w:rStyle w:val="Odkaznavysvtlivky"/>
          <w:rFonts w:ascii="Verdana" w:hAnsi="Verdana"/>
          <w:sz w:val="16"/>
          <w:szCs w:val="16"/>
        </w:rPr>
        <w:endnoteRef/>
      </w:r>
      <w:r w:rsidRPr="002F549E">
        <w:rPr>
          <w:rFonts w:ascii="Verdana" w:hAnsi="Verdana"/>
          <w:sz w:val="16"/>
          <w:szCs w:val="16"/>
          <w:lang w:val="en-GB"/>
        </w:rPr>
        <w:t xml:space="preserve"> </w:t>
      </w:r>
      <w:r w:rsidR="00252FF1" w:rsidRPr="002F549E">
        <w:rPr>
          <w:rFonts w:ascii="Verdana" w:hAnsi="Verdana"/>
          <w:b/>
          <w:sz w:val="16"/>
          <w:szCs w:val="16"/>
          <w:lang w:val="en-GB"/>
        </w:rPr>
        <w:t xml:space="preserve">Erasmus </w:t>
      </w:r>
      <w:r w:rsidR="009C13E9">
        <w:rPr>
          <w:rFonts w:ascii="Verdana" w:hAnsi="Verdana"/>
          <w:b/>
          <w:sz w:val="16"/>
          <w:szCs w:val="16"/>
          <w:lang w:val="en-GB"/>
        </w:rPr>
        <w:t>c</w:t>
      </w:r>
      <w:r w:rsidR="00252FF1" w:rsidRPr="002F549E">
        <w:rPr>
          <w:rFonts w:ascii="Verdana" w:hAnsi="Verdana"/>
          <w:b/>
          <w:sz w:val="16"/>
          <w:szCs w:val="16"/>
          <w:lang w:val="en-GB"/>
        </w:rPr>
        <w:t xml:space="preserve">ode: </w:t>
      </w:r>
      <w:r w:rsidR="00F71F07" w:rsidRPr="002F549E">
        <w:rPr>
          <w:rFonts w:ascii="Verdana" w:hAnsi="Verdana"/>
          <w:sz w:val="16"/>
          <w:szCs w:val="16"/>
          <w:lang w:val="en-GB"/>
        </w:rPr>
        <w:t xml:space="preserve">A unique identifier that every higher education institution that has been awarded with the Erasmus Charter for Higher Education receives. </w:t>
      </w:r>
      <w:r w:rsidR="00252FF1" w:rsidRPr="002F549E">
        <w:rPr>
          <w:rFonts w:ascii="Verdana" w:hAnsi="Verdana"/>
          <w:sz w:val="16"/>
          <w:szCs w:val="16"/>
          <w:lang w:val="en-GB"/>
        </w:rPr>
        <w:t>It is only applicable to higher education institutions located in</w:t>
      </w:r>
      <w:r w:rsidR="00027916">
        <w:rPr>
          <w:rFonts w:ascii="Verdana" w:hAnsi="Verdana"/>
          <w:sz w:val="16"/>
          <w:szCs w:val="16"/>
          <w:lang w:val="en-GB"/>
        </w:rPr>
        <w:t xml:space="preserve"> EU Member States and third countries associated to the programme</w:t>
      </w:r>
      <w:r w:rsidR="00252FF1" w:rsidRPr="002F549E">
        <w:rPr>
          <w:rFonts w:ascii="Verdana" w:hAnsi="Verdana"/>
          <w:sz w:val="16"/>
          <w:szCs w:val="16"/>
          <w:lang w:val="en-GB"/>
        </w:rPr>
        <w:t>.</w:t>
      </w:r>
    </w:p>
  </w:endnote>
  <w:endnote w:id="5">
    <w:p w14:paraId="56E93A69" w14:textId="50219244" w:rsidR="005F5707" w:rsidRPr="002F549E" w:rsidRDefault="005F5707" w:rsidP="00B223B0">
      <w:pPr>
        <w:pStyle w:val="Textvysvtlivek"/>
        <w:spacing w:after="100"/>
        <w:rPr>
          <w:rFonts w:ascii="Verdana" w:hAnsi="Verdana"/>
          <w:sz w:val="16"/>
          <w:szCs w:val="16"/>
          <w:lang w:val="en-GB"/>
        </w:rPr>
      </w:pPr>
      <w:r w:rsidRPr="002F549E">
        <w:rPr>
          <w:rStyle w:val="Odkaznavysvtlivky"/>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Country code</w:t>
      </w:r>
      <w:r w:rsidRPr="002F549E">
        <w:rPr>
          <w:rFonts w:ascii="Verdana" w:hAnsi="Verdana"/>
          <w:sz w:val="16"/>
          <w:szCs w:val="16"/>
          <w:lang w:val="en-GB"/>
        </w:rPr>
        <w:t>: ISO 3166-2 country codes available at:</w:t>
      </w:r>
      <w:r>
        <w:rPr>
          <w:rFonts w:ascii="Verdana" w:hAnsi="Verdana"/>
          <w:sz w:val="16"/>
          <w:szCs w:val="16"/>
          <w:lang w:val="en-GB"/>
        </w:rPr>
        <w:t xml:space="preserve"> </w:t>
      </w:r>
      <w:hyperlink r:id="rId1" w:history="1">
        <w:r w:rsidRPr="00E849B7">
          <w:rPr>
            <w:rStyle w:val="Hypertextovodkaz"/>
            <w:rFonts w:ascii="Verdana" w:hAnsi="Verdana"/>
            <w:sz w:val="16"/>
            <w:szCs w:val="16"/>
            <w:lang w:val="en-GB"/>
          </w:rPr>
          <w:t>https://www.iso.org/obp/ui</w:t>
        </w:r>
      </w:hyperlink>
      <w:r w:rsidRPr="002F549E">
        <w:rPr>
          <w:rFonts w:ascii="Verdana" w:hAnsi="Verdana"/>
          <w:sz w:val="16"/>
          <w:szCs w:val="16"/>
          <w:lang w:val="en-GB"/>
        </w:rPr>
        <w:t>.</w:t>
      </w:r>
    </w:p>
  </w:endnote>
  <w:endnote w:id="6">
    <w:p w14:paraId="70AAE2E3" w14:textId="65381ACA" w:rsidR="00153B61" w:rsidRPr="00346C0E" w:rsidRDefault="00153B61" w:rsidP="00B223B0">
      <w:pPr>
        <w:pStyle w:val="Textvysvtlivek"/>
        <w:spacing w:after="100"/>
        <w:rPr>
          <w:rFonts w:ascii="Verdana" w:hAnsi="Verdana" w:cs="Calibri"/>
          <w:sz w:val="18"/>
          <w:szCs w:val="18"/>
          <w:lang w:val="en-GB"/>
        </w:rPr>
      </w:pPr>
      <w:r w:rsidRPr="002F549E">
        <w:rPr>
          <w:rStyle w:val="Odkaznavysvtlivky"/>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w:t>
      </w:r>
      <w:r w:rsidR="00F81482" w:rsidRPr="006F0DB3">
        <w:rPr>
          <w:rFonts w:ascii="Verdana" w:hAnsi="Verdana" w:cs="Calibri"/>
          <w:sz w:val="16"/>
          <w:szCs w:val="16"/>
          <w:lang w:val="en-GB"/>
        </w:rPr>
        <w:t xml:space="preserve">country of the </w:t>
      </w:r>
      <w:r w:rsidR="006F0DB3" w:rsidRPr="006F0DB3">
        <w:rPr>
          <w:rFonts w:ascii="Verdana" w:hAnsi="Verdana" w:cs="Calibri"/>
          <w:sz w:val="16"/>
          <w:szCs w:val="16"/>
          <w:lang w:val="en-GB"/>
        </w:rPr>
        <w:t xml:space="preserve">beneficiary organisation </w:t>
      </w:r>
      <w:r w:rsidR="00F81482" w:rsidRPr="006F0DB3">
        <w:rPr>
          <w:rFonts w:ascii="Verdana" w:hAnsi="Verdana" w:cs="Calibri"/>
          <w:sz w:val="16"/>
          <w:szCs w:val="16"/>
          <w:lang w:val="en-GB"/>
        </w:rPr>
        <w:t xml:space="preserve">(in the case of mobility with </w:t>
      </w:r>
      <w:r w:rsidR="00027916" w:rsidRPr="006F0DB3">
        <w:rPr>
          <w:rFonts w:ascii="Verdana" w:hAnsi="Verdana" w:cs="Calibri"/>
          <w:sz w:val="16"/>
          <w:szCs w:val="16"/>
          <w:lang w:val="en-GB"/>
        </w:rPr>
        <w:t>third countries not associated to the programme</w:t>
      </w:r>
      <w:r w:rsidR="00F81482" w:rsidRPr="006F0DB3">
        <w:rPr>
          <w:rFonts w:ascii="Verdana" w:hAnsi="Verdana" w:cs="Calibri"/>
          <w:sz w:val="16"/>
          <w:szCs w:val="16"/>
          <w:lang w:val="en-GB"/>
        </w:rPr>
        <w:t xml:space="preserve">: the national legislation of the </w:t>
      </w:r>
      <w:r w:rsidR="00027916" w:rsidRPr="006F0DB3">
        <w:rPr>
          <w:rFonts w:ascii="Verdana" w:hAnsi="Verdana" w:cs="Calibri"/>
          <w:sz w:val="16"/>
          <w:szCs w:val="16"/>
          <w:lang w:val="en-GB"/>
        </w:rPr>
        <w:t>EU Member State or third country associated to the programme</w:t>
      </w:r>
      <w:r w:rsidR="00F81482" w:rsidRPr="006F0DB3">
        <w:rPr>
          <w:rFonts w:ascii="Verdana" w:hAnsi="Verdana" w:cs="Calibri"/>
          <w:sz w:val="16"/>
          <w:szCs w:val="16"/>
          <w:lang w:val="en-GB"/>
        </w:rPr>
        <w:t>)</w:t>
      </w:r>
      <w:r w:rsidRPr="006F0DB3">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346C0E">
        <w:rPr>
          <w:rFonts w:ascii="Verdana" w:hAnsi="Verdana" w:cs="Calibri"/>
          <w:sz w:val="16"/>
          <w:szCs w:val="16"/>
          <w:lang w:val="en-GB"/>
        </w:rPr>
        <w:t>can be provided electronically or through any other means accessible to the staff member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A4B97" w14:textId="77777777" w:rsidR="00D87A69" w:rsidRDefault="00D87A6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3937177"/>
      <w:docPartObj>
        <w:docPartGallery w:val="Page Numbers (Bottom of Page)"/>
        <w:docPartUnique/>
      </w:docPartObj>
    </w:sdtPr>
    <w:sdtEndPr>
      <w:rPr>
        <w:noProof/>
      </w:rPr>
    </w:sdtEndPr>
    <w:sdtContent>
      <w:p w14:paraId="6FA9FEDC" w14:textId="6A99F8F7" w:rsidR="0081766A" w:rsidRDefault="0081766A">
        <w:pPr>
          <w:pStyle w:val="Zpat"/>
          <w:jc w:val="center"/>
        </w:pPr>
        <w:r>
          <w:fldChar w:fldCharType="begin"/>
        </w:r>
        <w:r>
          <w:instrText xml:space="preserve"> PAGE   \* MERGEFORMAT </w:instrText>
        </w:r>
        <w:r>
          <w:fldChar w:fldCharType="separate"/>
        </w:r>
        <w:r w:rsidR="009408C6">
          <w:rPr>
            <w:noProof/>
          </w:rPr>
          <w:t>3</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93A60" w14:textId="77777777" w:rsidR="005655B4" w:rsidRDefault="005655B4">
    <w:pPr>
      <w:pStyle w:val="Zpat"/>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ACAFE" w14:textId="77777777" w:rsidR="00DC30A8" w:rsidRDefault="00DC30A8">
      <w:r>
        <w:separator/>
      </w:r>
    </w:p>
  </w:footnote>
  <w:footnote w:type="continuationSeparator" w:id="0">
    <w:p w14:paraId="1491216D" w14:textId="77777777" w:rsidR="00DC30A8" w:rsidRDefault="00DC3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5AC31" w14:textId="77777777" w:rsidR="00D87A69" w:rsidRDefault="00D87A6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EF257B" w14:paraId="56E93A5C" w14:textId="77777777" w:rsidTr="00084A0C">
      <w:trPr>
        <w:trHeight w:val="823"/>
      </w:trPr>
      <w:tc>
        <w:tcPr>
          <w:tcW w:w="7135" w:type="dxa"/>
          <w:vAlign w:val="center"/>
        </w:tcPr>
        <w:p w14:paraId="56E93A5A" w14:textId="122C4707" w:rsidR="00E01AAA" w:rsidRPr="00AD66BB" w:rsidRDefault="00E01AAA" w:rsidP="00AD66BB">
          <w:pPr>
            <w:tabs>
              <w:tab w:val="left" w:pos="0"/>
              <w:tab w:val="left" w:pos="1134"/>
              <w:tab w:val="left" w:pos="3261"/>
              <w:tab w:val="left" w:pos="4253"/>
              <w:tab w:val="left" w:pos="4678"/>
            </w:tabs>
            <w:jc w:val="center"/>
            <w:rPr>
              <w:rFonts w:ascii="Verdana" w:hAnsi="Verdana"/>
              <w:b/>
              <w:sz w:val="18"/>
              <w:szCs w:val="18"/>
              <w:lang w:val="en-GB"/>
            </w:rPr>
          </w:pPr>
          <w:r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32686786" w:rsidR="00E01AAA" w:rsidRPr="00967BFC" w:rsidRDefault="00E01AAA" w:rsidP="00C05937">
          <w:pPr>
            <w:pStyle w:val="ZDGName"/>
            <w:rPr>
              <w:lang w:val="en-GB"/>
            </w:rPr>
          </w:pPr>
        </w:p>
      </w:tc>
    </w:tr>
  </w:tbl>
  <w:p w14:paraId="56E93A5D" w14:textId="47AD8E04" w:rsidR="00506408" w:rsidRPr="00B6735A" w:rsidRDefault="00D87A69" w:rsidP="00084A0C">
    <w:pPr>
      <w:pStyle w:val="Zhlav"/>
      <w:tabs>
        <w:tab w:val="clear" w:pos="8306"/>
      </w:tabs>
      <w:spacing w:after="0"/>
      <w:ind w:right="-743"/>
      <w:rPr>
        <w:sz w:val="16"/>
        <w:szCs w:val="16"/>
        <w:lang w:val="en-GB"/>
      </w:rPr>
    </w:pPr>
    <w:r>
      <w:rPr>
        <w:rFonts w:ascii="Verdana" w:hAnsi="Verdana"/>
        <w:b/>
        <w:noProof/>
        <w:sz w:val="18"/>
        <w:szCs w:val="18"/>
        <w:lang w:val="cs-CZ" w:eastAsia="cs-CZ"/>
      </w:rPr>
      <mc:AlternateContent>
        <mc:Choice Requires="wps">
          <w:drawing>
            <wp:anchor distT="0" distB="0" distL="114300" distR="114300" simplePos="0" relativeHeight="251658240" behindDoc="0" locked="0" layoutInCell="1" allowOverlap="1" wp14:anchorId="56E93A62" wp14:editId="64D863F1">
              <wp:simplePos x="0" y="0"/>
              <wp:positionH relativeFrom="column">
                <wp:posOffset>3857625</wp:posOffset>
              </wp:positionH>
              <wp:positionV relativeFrom="paragraph">
                <wp:posOffset>-599109</wp:posOffset>
              </wp:positionV>
              <wp:extent cx="1728470" cy="604299"/>
              <wp:effectExtent l="0" t="0" r="0" b="571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417C4CD0" w:rsidR="007967A9" w:rsidRDefault="00346C0E"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sidR="007A4430">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5F7A05AC"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w:t>
                          </w:r>
                          <w:r w:rsidR="00D87A69">
                            <w:rPr>
                              <w:rFonts w:ascii="Verdana" w:hAnsi="Verdana"/>
                              <w:b/>
                              <w:i/>
                              <w:color w:val="003CB4"/>
                              <w:sz w:val="16"/>
                              <w:szCs w:val="16"/>
                              <w:lang w:val="en-GB"/>
                            </w:rPr>
                            <w:t>’</w:t>
                          </w:r>
                          <w:r w:rsidRPr="006852C7">
                            <w:rPr>
                              <w:rFonts w:ascii="Verdana" w:hAnsi="Verdana"/>
                              <w:b/>
                              <w:i/>
                              <w:color w:val="003CB4"/>
                              <w:sz w:val="16"/>
                              <w:szCs w:val="16"/>
                              <w:lang w:val="en-GB"/>
                            </w:rPr>
                            <w: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303.75pt;margin-top:-47.15pt;width:136.1pt;height:4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417C4CD0" w:rsidR="007967A9" w:rsidRDefault="00346C0E"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sidR="007A4430">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5F7A05AC"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w:t>
                    </w:r>
                    <w:r w:rsidR="00D87A69">
                      <w:rPr>
                        <w:rFonts w:ascii="Verdana" w:hAnsi="Verdana"/>
                        <w:b/>
                        <w:i/>
                        <w:color w:val="003CB4"/>
                        <w:sz w:val="16"/>
                        <w:szCs w:val="16"/>
                        <w:lang w:val="en-GB"/>
                      </w:rPr>
                      <w:t>’</w:t>
                    </w:r>
                    <w:r w:rsidRPr="006852C7">
                      <w:rPr>
                        <w:rFonts w:ascii="Verdana" w:hAnsi="Verdana"/>
                        <w:b/>
                        <w:i/>
                        <w:color w:val="003CB4"/>
                        <w:sz w:val="16"/>
                        <w:szCs w:val="16"/>
                        <w:lang w:val="en-GB"/>
                      </w:rPr>
                      <w: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93A5F" w14:textId="77777777" w:rsidR="00506408" w:rsidRPr="00865FC1" w:rsidRDefault="00506408" w:rsidP="00E01AAA">
    <w:pPr>
      <w:pStyle w:val="Zhlav"/>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58E78E"/>
    <w:lvl w:ilvl="0">
      <w:start w:val="1"/>
      <w:numFmt w:val="decimal"/>
      <w:pStyle w:val="slovanseznam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Seznamsodrkami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slovanse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Nadpis1"/>
      <w:lvlText w:val="%1."/>
      <w:lvlJc w:val="left"/>
      <w:pPr>
        <w:tabs>
          <w:tab w:val="num" w:pos="480"/>
        </w:tabs>
        <w:ind w:left="480" w:hanging="480"/>
      </w:pPr>
    </w:lvl>
    <w:lvl w:ilvl="1">
      <w:start w:val="1"/>
      <w:numFmt w:val="decimal"/>
      <w:pStyle w:val="Nadpis2"/>
      <w:lvlText w:val="%1.%2."/>
      <w:lvlJc w:val="left"/>
      <w:pPr>
        <w:tabs>
          <w:tab w:val="num" w:pos="1200"/>
        </w:tabs>
        <w:ind w:left="1200" w:hanging="720"/>
      </w:pPr>
    </w:lvl>
    <w:lvl w:ilvl="2">
      <w:start w:val="1"/>
      <w:numFmt w:val="decimal"/>
      <w:pStyle w:val="Nadpis3"/>
      <w:lvlText w:val="%1.%2.%3."/>
      <w:lvlJc w:val="left"/>
      <w:pPr>
        <w:tabs>
          <w:tab w:val="num" w:pos="1920"/>
        </w:tabs>
        <w:ind w:left="1920" w:hanging="720"/>
      </w:pPr>
    </w:lvl>
    <w:lvl w:ilvl="3">
      <w:start w:val="1"/>
      <w:numFmt w:val="decimal"/>
      <w:pStyle w:val="Nadpis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slovanse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9583D94"/>
    <w:multiLevelType w:val="hybridMultilevel"/>
    <w:tmpl w:val="366665B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slovanseznam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Seznamsodrkami2"/>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Seznamsodrkami"/>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Seznamsodrkami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Seznamsodrkami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slovanseznam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8"/>
  </w:num>
  <w:num w:numId="5">
    <w:abstractNumId w:val="21"/>
  </w:num>
  <w:num w:numId="6">
    <w:abstractNumId w:val="27"/>
  </w:num>
  <w:num w:numId="7">
    <w:abstractNumId w:val="42"/>
  </w:num>
  <w:num w:numId="8">
    <w:abstractNumId w:val="43"/>
  </w:num>
  <w:num w:numId="9">
    <w:abstractNumId w:val="25"/>
  </w:num>
  <w:num w:numId="10">
    <w:abstractNumId w:val="41"/>
  </w:num>
  <w:num w:numId="11">
    <w:abstractNumId w:val="39"/>
  </w:num>
  <w:num w:numId="12">
    <w:abstractNumId w:val="31"/>
  </w:num>
  <w:num w:numId="13">
    <w:abstractNumId w:val="37"/>
  </w:num>
  <w:num w:numId="14">
    <w:abstractNumId w:val="19"/>
  </w:num>
  <w:num w:numId="15">
    <w:abstractNumId w:val="26"/>
  </w:num>
  <w:num w:numId="16">
    <w:abstractNumId w:val="15"/>
  </w:num>
  <w:num w:numId="17">
    <w:abstractNumId w:val="22"/>
  </w:num>
  <w:num w:numId="18">
    <w:abstractNumId w:val="44"/>
  </w:num>
  <w:num w:numId="19">
    <w:abstractNumId w:val="33"/>
  </w:num>
  <w:num w:numId="20">
    <w:abstractNumId w:val="17"/>
  </w:num>
  <w:num w:numId="21">
    <w:abstractNumId w:val="29"/>
  </w:num>
  <w:num w:numId="22">
    <w:abstractNumId w:val="30"/>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4"/>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GB" w:vendorID="64" w:dllVersion="0" w:nlCheck="1" w:checkStyle="0"/>
  <w:activeWritingStyle w:appName="MSWord" w:lang="fr-BE" w:vendorID="64" w:dllVersion="0" w:nlCheck="1" w:checkStyle="0"/>
  <w:activeWritingStyle w:appName="MSWord" w:lang="fr-FR" w:vendorID="64" w:dllVersion="0" w:nlCheck="1" w:checkStyle="0"/>
  <w:activeWritingStyle w:appName="MSWord" w:lang="en-GB"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Mkatabulky"/>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27916"/>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662F7"/>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4D04"/>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543B"/>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3920"/>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6F73"/>
    <w:rsid w:val="00257FBA"/>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46C0E"/>
    <w:rsid w:val="003506C3"/>
    <w:rsid w:val="00350D85"/>
    <w:rsid w:val="00354F60"/>
    <w:rsid w:val="003559A5"/>
    <w:rsid w:val="003566D6"/>
    <w:rsid w:val="00356AC6"/>
    <w:rsid w:val="0035727D"/>
    <w:rsid w:val="00360F1E"/>
    <w:rsid w:val="00361777"/>
    <w:rsid w:val="00363AEC"/>
    <w:rsid w:val="00363D33"/>
    <w:rsid w:val="0036442F"/>
    <w:rsid w:val="00364CD8"/>
    <w:rsid w:val="00370AE6"/>
    <w:rsid w:val="0037192C"/>
    <w:rsid w:val="00371C48"/>
    <w:rsid w:val="003752F8"/>
    <w:rsid w:val="00375B76"/>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5B33"/>
    <w:rsid w:val="003B6B9F"/>
    <w:rsid w:val="003B6EAA"/>
    <w:rsid w:val="003C0BCA"/>
    <w:rsid w:val="003C1440"/>
    <w:rsid w:val="003C2D83"/>
    <w:rsid w:val="003C4371"/>
    <w:rsid w:val="003C496C"/>
    <w:rsid w:val="003C5E5B"/>
    <w:rsid w:val="003C67DC"/>
    <w:rsid w:val="003C7CEB"/>
    <w:rsid w:val="003D0705"/>
    <w:rsid w:val="003D4688"/>
    <w:rsid w:val="003D4FEA"/>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2E63"/>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489E"/>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218F"/>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06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4F44"/>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5F93"/>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5707"/>
    <w:rsid w:val="005F750B"/>
    <w:rsid w:val="00600B72"/>
    <w:rsid w:val="00600FF7"/>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4B8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6A4"/>
    <w:rsid w:val="00662AD4"/>
    <w:rsid w:val="00662F98"/>
    <w:rsid w:val="00664271"/>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0DB3"/>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3F98"/>
    <w:rsid w:val="007464C7"/>
    <w:rsid w:val="00747ACF"/>
    <w:rsid w:val="00752FD5"/>
    <w:rsid w:val="00754134"/>
    <w:rsid w:val="0075468B"/>
    <w:rsid w:val="007566E8"/>
    <w:rsid w:val="007577D1"/>
    <w:rsid w:val="00760B90"/>
    <w:rsid w:val="00763067"/>
    <w:rsid w:val="00763552"/>
    <w:rsid w:val="00763ABA"/>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19C5"/>
    <w:rsid w:val="00801E9A"/>
    <w:rsid w:val="00801EB4"/>
    <w:rsid w:val="00803B6F"/>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0C5A"/>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08C6"/>
    <w:rsid w:val="009411ED"/>
    <w:rsid w:val="009417EE"/>
    <w:rsid w:val="009418A3"/>
    <w:rsid w:val="00942103"/>
    <w:rsid w:val="00944DE9"/>
    <w:rsid w:val="009463FC"/>
    <w:rsid w:val="00947DE7"/>
    <w:rsid w:val="009519A8"/>
    <w:rsid w:val="0095201B"/>
    <w:rsid w:val="0095209A"/>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1D27"/>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13E9"/>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3613"/>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236D"/>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6BA4"/>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3A97"/>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B71"/>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87A69"/>
    <w:rsid w:val="00D91DFA"/>
    <w:rsid w:val="00D93E20"/>
    <w:rsid w:val="00D95648"/>
    <w:rsid w:val="00D9680C"/>
    <w:rsid w:val="00DA1A7A"/>
    <w:rsid w:val="00DA27B6"/>
    <w:rsid w:val="00DA2E6F"/>
    <w:rsid w:val="00DA5ED4"/>
    <w:rsid w:val="00DA6822"/>
    <w:rsid w:val="00DA7700"/>
    <w:rsid w:val="00DA7799"/>
    <w:rsid w:val="00DB1A4F"/>
    <w:rsid w:val="00DB1E24"/>
    <w:rsid w:val="00DB348C"/>
    <w:rsid w:val="00DB6549"/>
    <w:rsid w:val="00DB6BEF"/>
    <w:rsid w:val="00DB7366"/>
    <w:rsid w:val="00DB7659"/>
    <w:rsid w:val="00DC2874"/>
    <w:rsid w:val="00DC30A8"/>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1134"/>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4BAE"/>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1F43"/>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695"/>
    <w:rsid w:val="00EE7AFA"/>
    <w:rsid w:val="00EF0494"/>
    <w:rsid w:val="00EF257B"/>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34B0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E939CB"/>
  <w15:docId w15:val="{3179AE58-571A-4EAD-B4A7-36A9BE322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rsid w:val="005A1D32"/>
    <w:pPr>
      <w:spacing w:after="240"/>
      <w:jc w:val="both"/>
    </w:pPr>
    <w:rPr>
      <w:sz w:val="24"/>
      <w:lang w:val="fr-FR" w:eastAsia="en-US"/>
    </w:rPr>
  </w:style>
  <w:style w:type="paragraph" w:styleId="Nadpis1">
    <w:name w:val="heading 1"/>
    <w:basedOn w:val="Normln"/>
    <w:next w:val="Text1"/>
    <w:qFormat/>
    <w:rsid w:val="00BF6AA3"/>
    <w:pPr>
      <w:keepNext/>
      <w:numPr>
        <w:numId w:val="3"/>
      </w:numPr>
      <w:spacing w:before="240"/>
      <w:outlineLvl w:val="0"/>
    </w:pPr>
    <w:rPr>
      <w:b/>
      <w:smallCaps/>
    </w:rPr>
  </w:style>
  <w:style w:type="paragraph" w:styleId="Nadpis2">
    <w:name w:val="heading 2"/>
    <w:basedOn w:val="Normln"/>
    <w:next w:val="Text2"/>
    <w:qFormat/>
    <w:pPr>
      <w:keepNext/>
      <w:numPr>
        <w:ilvl w:val="1"/>
        <w:numId w:val="3"/>
      </w:numPr>
      <w:outlineLvl w:val="1"/>
    </w:pPr>
    <w:rPr>
      <w:b/>
    </w:rPr>
  </w:style>
  <w:style w:type="paragraph" w:styleId="Nadpis3">
    <w:name w:val="heading 3"/>
    <w:basedOn w:val="Normln"/>
    <w:next w:val="Text3"/>
    <w:link w:val="Nadpis3Char"/>
    <w:qFormat/>
    <w:pPr>
      <w:keepNext/>
      <w:numPr>
        <w:ilvl w:val="2"/>
        <w:numId w:val="3"/>
      </w:numPr>
      <w:outlineLvl w:val="2"/>
    </w:pPr>
    <w:rPr>
      <w:i/>
    </w:rPr>
  </w:style>
  <w:style w:type="paragraph" w:styleId="Nadpis4">
    <w:name w:val="heading 4"/>
    <w:basedOn w:val="Normln"/>
    <w:next w:val="Text4"/>
    <w:qFormat/>
    <w:pPr>
      <w:keepNext/>
      <w:numPr>
        <w:ilvl w:val="3"/>
        <w:numId w:val="3"/>
      </w:numPr>
      <w:outlineLvl w:val="3"/>
    </w:pPr>
  </w:style>
  <w:style w:type="paragraph" w:styleId="Nadpis5">
    <w:name w:val="heading 5"/>
    <w:basedOn w:val="Normln"/>
    <w:next w:val="Normln"/>
    <w:pPr>
      <w:tabs>
        <w:tab w:val="num" w:pos="0"/>
      </w:tabs>
      <w:spacing w:before="240" w:after="60"/>
      <w:outlineLvl w:val="4"/>
    </w:pPr>
    <w:rPr>
      <w:rFonts w:ascii="Arial" w:hAnsi="Arial"/>
      <w:sz w:val="22"/>
    </w:rPr>
  </w:style>
  <w:style w:type="paragraph" w:styleId="Nadpis6">
    <w:name w:val="heading 6"/>
    <w:basedOn w:val="Normln"/>
    <w:next w:val="Normln"/>
    <w:pPr>
      <w:tabs>
        <w:tab w:val="num" w:pos="0"/>
      </w:tabs>
      <w:spacing w:before="240" w:after="60"/>
      <w:outlineLvl w:val="5"/>
    </w:pPr>
    <w:rPr>
      <w:rFonts w:ascii="Arial" w:hAnsi="Arial"/>
      <w:i/>
      <w:sz w:val="22"/>
    </w:rPr>
  </w:style>
  <w:style w:type="paragraph" w:styleId="Nadpis7">
    <w:name w:val="heading 7"/>
    <w:basedOn w:val="Normln"/>
    <w:next w:val="Normln"/>
    <w:pPr>
      <w:tabs>
        <w:tab w:val="num" w:pos="0"/>
      </w:tabs>
      <w:spacing w:before="240" w:after="60"/>
      <w:outlineLvl w:val="6"/>
    </w:pPr>
    <w:rPr>
      <w:rFonts w:ascii="Arial" w:hAnsi="Arial"/>
      <w:sz w:val="20"/>
    </w:rPr>
  </w:style>
  <w:style w:type="paragraph" w:styleId="Nadpis8">
    <w:name w:val="heading 8"/>
    <w:basedOn w:val="Normln"/>
    <w:next w:val="Normln"/>
    <w:pPr>
      <w:tabs>
        <w:tab w:val="num" w:pos="0"/>
      </w:tabs>
      <w:spacing w:before="240" w:after="60"/>
      <w:outlineLvl w:val="7"/>
    </w:pPr>
    <w:rPr>
      <w:rFonts w:ascii="Arial" w:hAnsi="Arial"/>
      <w:i/>
      <w:sz w:val="20"/>
    </w:rPr>
  </w:style>
  <w:style w:type="paragraph" w:styleId="Nadpis9">
    <w:name w:val="heading 9"/>
    <w:basedOn w:val="Normln"/>
    <w:next w:val="Normln"/>
    <w:pPr>
      <w:tabs>
        <w:tab w:val="num" w:pos="0"/>
      </w:tabs>
      <w:spacing w:before="240" w:after="60"/>
      <w:outlineLvl w:val="8"/>
    </w:pPr>
    <w:rPr>
      <w:rFonts w:ascii="Arial" w:hAnsi="Arial"/>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1">
    <w:name w:val="Text 1"/>
    <w:basedOn w:val="Normln"/>
    <w:pPr>
      <w:ind w:left="482"/>
    </w:pPr>
  </w:style>
  <w:style w:type="paragraph" w:customStyle="1" w:styleId="Text2">
    <w:name w:val="Text 2"/>
    <w:basedOn w:val="Normln"/>
    <w:pPr>
      <w:tabs>
        <w:tab w:val="left" w:pos="2302"/>
      </w:tabs>
      <w:ind w:left="1202"/>
    </w:pPr>
  </w:style>
  <w:style w:type="paragraph" w:customStyle="1" w:styleId="Text3">
    <w:name w:val="Text 3"/>
    <w:basedOn w:val="Normln"/>
    <w:pPr>
      <w:tabs>
        <w:tab w:val="left" w:pos="2302"/>
      </w:tabs>
      <w:ind w:left="1202"/>
    </w:pPr>
  </w:style>
  <w:style w:type="paragraph" w:customStyle="1" w:styleId="Text4">
    <w:name w:val="Text 4"/>
    <w:basedOn w:val="Normln"/>
    <w:pPr>
      <w:tabs>
        <w:tab w:val="left" w:pos="2302"/>
      </w:tabs>
      <w:ind w:left="1202"/>
    </w:pPr>
  </w:style>
  <w:style w:type="paragraph" w:customStyle="1" w:styleId="Address">
    <w:name w:val="Address"/>
    <w:basedOn w:val="Normln"/>
    <w:pPr>
      <w:spacing w:after="0"/>
      <w:jc w:val="left"/>
    </w:pPr>
  </w:style>
  <w:style w:type="paragraph" w:customStyle="1" w:styleId="AddressTL">
    <w:name w:val="AddressTL"/>
    <w:basedOn w:val="Normln"/>
    <w:next w:val="Normln"/>
    <w:pPr>
      <w:spacing w:after="720"/>
      <w:jc w:val="left"/>
    </w:pPr>
  </w:style>
  <w:style w:type="paragraph" w:customStyle="1" w:styleId="AddressTR">
    <w:name w:val="AddressTR"/>
    <w:basedOn w:val="Normln"/>
    <w:next w:val="Normln"/>
    <w:pPr>
      <w:spacing w:after="720"/>
      <w:ind w:left="5103"/>
      <w:jc w:val="left"/>
    </w:pPr>
  </w:style>
  <w:style w:type="paragraph" w:styleId="Textvbloku">
    <w:name w:val="Block Text"/>
    <w:basedOn w:val="Normln"/>
    <w:pPr>
      <w:spacing w:after="120"/>
      <w:ind w:left="1440" w:right="1440"/>
    </w:pPr>
  </w:style>
  <w:style w:type="paragraph" w:styleId="Zkladntext">
    <w:name w:val="Body Text"/>
    <w:basedOn w:val="Normln"/>
    <w:pPr>
      <w:spacing w:after="120"/>
    </w:pPr>
  </w:style>
  <w:style w:type="paragraph" w:styleId="Zkladntext2">
    <w:name w:val="Body Text 2"/>
    <w:basedOn w:val="Normln"/>
    <w:pPr>
      <w:spacing w:after="120" w:line="480" w:lineRule="auto"/>
    </w:pPr>
  </w:style>
  <w:style w:type="paragraph" w:styleId="Zkladntext3">
    <w:name w:val="Body Text 3"/>
    <w:basedOn w:val="Normln"/>
    <w:pPr>
      <w:spacing w:after="120"/>
    </w:pPr>
    <w:rPr>
      <w:sz w:val="16"/>
    </w:rPr>
  </w:style>
  <w:style w:type="paragraph" w:styleId="Zkladntext-prvnodsazen">
    <w:name w:val="Body Text First Indent"/>
    <w:basedOn w:val="Zkladntext"/>
    <w:pPr>
      <w:ind w:firstLine="210"/>
    </w:pPr>
  </w:style>
  <w:style w:type="paragraph" w:styleId="Zkladntextodsazen">
    <w:name w:val="Body Text Indent"/>
    <w:basedOn w:val="Normln"/>
    <w:pPr>
      <w:spacing w:after="120"/>
      <w:ind w:left="283"/>
    </w:pPr>
  </w:style>
  <w:style w:type="paragraph" w:styleId="Zkladntext-prvnodsazen2">
    <w:name w:val="Body Text First Indent 2"/>
    <w:basedOn w:val="Zkladntextodsazen"/>
    <w:pPr>
      <w:ind w:firstLine="210"/>
    </w:pPr>
  </w:style>
  <w:style w:type="paragraph" w:styleId="Zkladntextodsazen2">
    <w:name w:val="Body Text Indent 2"/>
    <w:basedOn w:val="Normln"/>
    <w:pPr>
      <w:spacing w:after="120" w:line="480" w:lineRule="auto"/>
      <w:ind w:left="283"/>
    </w:pPr>
  </w:style>
  <w:style w:type="paragraph" w:styleId="Zkladntextodsazen3">
    <w:name w:val="Body Text Indent 3"/>
    <w:basedOn w:val="Normln"/>
    <w:pPr>
      <w:spacing w:after="120"/>
      <w:ind w:left="283"/>
    </w:pPr>
    <w:rPr>
      <w:sz w:val="16"/>
    </w:rPr>
  </w:style>
  <w:style w:type="paragraph" w:styleId="Titulek">
    <w:name w:val="caption"/>
    <w:basedOn w:val="Normln"/>
    <w:next w:val="Normln"/>
    <w:pPr>
      <w:spacing w:before="120" w:after="120"/>
    </w:pPr>
    <w:rPr>
      <w:b/>
    </w:rPr>
  </w:style>
  <w:style w:type="paragraph" w:customStyle="1" w:styleId="ChapterTitle">
    <w:name w:val="ChapterTitle"/>
    <w:basedOn w:val="Normln"/>
    <w:next w:val="SectionTitle"/>
    <w:pPr>
      <w:keepNext/>
      <w:spacing w:after="480"/>
      <w:jc w:val="center"/>
    </w:pPr>
    <w:rPr>
      <w:b/>
      <w:sz w:val="32"/>
    </w:rPr>
  </w:style>
  <w:style w:type="paragraph" w:customStyle="1" w:styleId="SectionTitle">
    <w:name w:val="SectionTitle"/>
    <w:basedOn w:val="Normln"/>
    <w:next w:val="Nadpis1"/>
    <w:pPr>
      <w:keepNext/>
      <w:spacing w:after="480"/>
      <w:jc w:val="center"/>
    </w:pPr>
    <w:rPr>
      <w:b/>
      <w:smallCaps/>
      <w:sz w:val="28"/>
    </w:rPr>
  </w:style>
  <w:style w:type="paragraph" w:styleId="Zvr">
    <w:name w:val="Closing"/>
    <w:basedOn w:val="Normln"/>
    <w:pPr>
      <w:ind w:left="4252"/>
    </w:pPr>
  </w:style>
  <w:style w:type="paragraph" w:styleId="Textkomente">
    <w:name w:val="annotation text"/>
    <w:basedOn w:val="Normln"/>
    <w:link w:val="TextkomenteChar"/>
    <w:rPr>
      <w:sz w:val="20"/>
    </w:rPr>
  </w:style>
  <w:style w:type="paragraph" w:styleId="Datum">
    <w:name w:val="Date"/>
    <w:basedOn w:val="Normln"/>
    <w:next w:val="References"/>
    <w:pPr>
      <w:spacing w:after="0"/>
      <w:ind w:left="5103" w:right="-567"/>
      <w:jc w:val="left"/>
    </w:pPr>
  </w:style>
  <w:style w:type="paragraph" w:customStyle="1" w:styleId="References">
    <w:name w:val="References"/>
    <w:basedOn w:val="Normln"/>
    <w:next w:val="AddressTR"/>
    <w:pPr>
      <w:ind w:left="5103"/>
      <w:jc w:val="left"/>
    </w:pPr>
    <w:rPr>
      <w:sz w:val="20"/>
    </w:rPr>
  </w:style>
  <w:style w:type="paragraph" w:styleId="Rozloendokumentu">
    <w:name w:val="Document Map"/>
    <w:basedOn w:val="Normln"/>
    <w:semiHidden/>
    <w:pPr>
      <w:shd w:val="clear" w:color="auto" w:fill="000080"/>
    </w:pPr>
    <w:rPr>
      <w:rFonts w:ascii="Tahoma" w:hAnsi="Tahoma"/>
    </w:rPr>
  </w:style>
  <w:style w:type="paragraph" w:customStyle="1" w:styleId="DoubSign">
    <w:name w:val="DoubSign"/>
    <w:basedOn w:val="Normln"/>
    <w:next w:val="Enclosures"/>
    <w:pPr>
      <w:tabs>
        <w:tab w:val="left" w:pos="5103"/>
      </w:tabs>
      <w:spacing w:before="1200" w:after="0"/>
      <w:jc w:val="left"/>
    </w:pPr>
  </w:style>
  <w:style w:type="paragraph" w:customStyle="1" w:styleId="Enclosures">
    <w:name w:val="Enclosures"/>
    <w:basedOn w:val="Normln"/>
    <w:pPr>
      <w:keepNext/>
      <w:keepLines/>
      <w:tabs>
        <w:tab w:val="left" w:pos="5642"/>
      </w:tabs>
      <w:spacing w:before="480" w:after="0"/>
      <w:ind w:left="1191" w:hanging="1191"/>
      <w:jc w:val="left"/>
    </w:pPr>
  </w:style>
  <w:style w:type="paragraph" w:styleId="Textvysvtlivek">
    <w:name w:val="endnote text"/>
    <w:basedOn w:val="Normln"/>
    <w:semiHidden/>
    <w:rPr>
      <w:sz w:val="20"/>
    </w:rPr>
  </w:style>
  <w:style w:type="paragraph" w:styleId="Adresanaoblku">
    <w:name w:val="envelope address"/>
    <w:basedOn w:val="Normln"/>
    <w:pPr>
      <w:framePr w:w="7920" w:h="1980" w:hRule="exact" w:hSpace="180" w:wrap="auto" w:hAnchor="page" w:xAlign="center" w:yAlign="bottom"/>
      <w:spacing w:after="0"/>
    </w:pPr>
  </w:style>
  <w:style w:type="paragraph" w:styleId="Zptenadresanaoblku">
    <w:name w:val="envelope return"/>
    <w:basedOn w:val="Normln"/>
    <w:pPr>
      <w:spacing w:after="0"/>
    </w:pPr>
    <w:rPr>
      <w:sz w:val="20"/>
    </w:rPr>
  </w:style>
  <w:style w:type="paragraph" w:styleId="Zpat">
    <w:name w:val="footer"/>
    <w:basedOn w:val="Normln"/>
    <w:link w:val="ZpatChar"/>
    <w:uiPriority w:val="99"/>
    <w:pPr>
      <w:spacing w:after="0"/>
      <w:ind w:right="-567"/>
      <w:jc w:val="left"/>
    </w:pPr>
    <w:rPr>
      <w:rFonts w:ascii="Arial" w:hAnsi="Arial"/>
      <w:sz w:val="16"/>
      <w:lang w:eastAsia="x-none"/>
    </w:rPr>
  </w:style>
  <w:style w:type="paragraph" w:styleId="Textpoznpodarou">
    <w:name w:val="footnote text"/>
    <w:basedOn w:val="Normln"/>
    <w:pPr>
      <w:ind w:left="357" w:hanging="357"/>
    </w:pPr>
    <w:rPr>
      <w:sz w:val="20"/>
    </w:rPr>
  </w:style>
  <w:style w:type="paragraph" w:styleId="Zhlav">
    <w:name w:val="header"/>
    <w:basedOn w:val="Normln"/>
    <w:link w:val="ZhlavChar"/>
    <w:uiPriority w:val="99"/>
    <w:pPr>
      <w:tabs>
        <w:tab w:val="center" w:pos="4153"/>
        <w:tab w:val="right" w:pos="8306"/>
      </w:tabs>
    </w:pPr>
    <w:rPr>
      <w:lang w:eastAsia="x-none"/>
    </w:rPr>
  </w:style>
  <w:style w:type="paragraph" w:styleId="Rejstk1">
    <w:name w:val="index 1"/>
    <w:basedOn w:val="Normln"/>
    <w:next w:val="Normln"/>
    <w:autoRedefine/>
    <w:semiHidden/>
    <w:pPr>
      <w:ind w:left="240" w:hanging="240"/>
    </w:pPr>
  </w:style>
  <w:style w:type="paragraph" w:styleId="Rejstk2">
    <w:name w:val="index 2"/>
    <w:basedOn w:val="Normln"/>
    <w:next w:val="Normln"/>
    <w:autoRedefine/>
    <w:semiHidden/>
    <w:pPr>
      <w:ind w:left="480" w:hanging="240"/>
    </w:pPr>
  </w:style>
  <w:style w:type="paragraph" w:styleId="Rejstk3">
    <w:name w:val="index 3"/>
    <w:basedOn w:val="Normln"/>
    <w:next w:val="Normln"/>
    <w:autoRedefine/>
    <w:semiHidden/>
    <w:pPr>
      <w:ind w:left="720" w:hanging="240"/>
    </w:pPr>
  </w:style>
  <w:style w:type="paragraph" w:styleId="Rejstk4">
    <w:name w:val="index 4"/>
    <w:basedOn w:val="Normln"/>
    <w:next w:val="Normln"/>
    <w:autoRedefine/>
    <w:semiHidden/>
    <w:pPr>
      <w:ind w:left="960" w:hanging="240"/>
    </w:pPr>
  </w:style>
  <w:style w:type="paragraph" w:styleId="Rejstk5">
    <w:name w:val="index 5"/>
    <w:basedOn w:val="Normln"/>
    <w:next w:val="Normln"/>
    <w:autoRedefine/>
    <w:semiHidden/>
    <w:pPr>
      <w:ind w:left="1200" w:hanging="240"/>
    </w:pPr>
  </w:style>
  <w:style w:type="paragraph" w:styleId="Rejstk6">
    <w:name w:val="index 6"/>
    <w:basedOn w:val="Normln"/>
    <w:next w:val="Normln"/>
    <w:autoRedefine/>
    <w:semiHidden/>
    <w:pPr>
      <w:ind w:left="1440" w:hanging="240"/>
    </w:pPr>
  </w:style>
  <w:style w:type="paragraph" w:styleId="Rejstk7">
    <w:name w:val="index 7"/>
    <w:basedOn w:val="Normln"/>
    <w:next w:val="Normln"/>
    <w:autoRedefine/>
    <w:semiHidden/>
    <w:pPr>
      <w:ind w:left="1680" w:hanging="240"/>
    </w:pPr>
  </w:style>
  <w:style w:type="paragraph" w:styleId="Rejstk8">
    <w:name w:val="index 8"/>
    <w:basedOn w:val="Normln"/>
    <w:next w:val="Normln"/>
    <w:autoRedefine/>
    <w:semiHidden/>
    <w:pPr>
      <w:ind w:left="1920" w:hanging="240"/>
    </w:pPr>
  </w:style>
  <w:style w:type="paragraph" w:styleId="Rejstk9">
    <w:name w:val="index 9"/>
    <w:basedOn w:val="Normln"/>
    <w:next w:val="Normln"/>
    <w:autoRedefine/>
    <w:semiHidden/>
    <w:pPr>
      <w:ind w:left="2160" w:hanging="240"/>
    </w:pPr>
  </w:style>
  <w:style w:type="paragraph" w:styleId="Hlavikarejstku">
    <w:name w:val="index heading"/>
    <w:basedOn w:val="Normln"/>
    <w:next w:val="Rejstk1"/>
    <w:semiHidden/>
    <w:rPr>
      <w:rFonts w:ascii="Arial" w:hAnsi="Arial"/>
      <w:b/>
    </w:rPr>
  </w:style>
  <w:style w:type="paragraph" w:styleId="Seznam">
    <w:name w:val="List"/>
    <w:basedOn w:val="Normln"/>
    <w:pPr>
      <w:ind w:left="283" w:hanging="283"/>
    </w:pPr>
  </w:style>
  <w:style w:type="paragraph" w:styleId="Seznam2">
    <w:name w:val="List 2"/>
    <w:basedOn w:val="Normln"/>
    <w:pPr>
      <w:ind w:left="566" w:hanging="283"/>
    </w:pPr>
  </w:style>
  <w:style w:type="paragraph" w:styleId="Seznam3">
    <w:name w:val="List 3"/>
    <w:basedOn w:val="Normln"/>
    <w:pPr>
      <w:ind w:left="849" w:hanging="283"/>
    </w:pPr>
  </w:style>
  <w:style w:type="paragraph" w:styleId="Seznam4">
    <w:name w:val="List 4"/>
    <w:basedOn w:val="Normln"/>
    <w:pPr>
      <w:ind w:left="1132" w:hanging="283"/>
    </w:pPr>
  </w:style>
  <w:style w:type="paragraph" w:styleId="Seznam5">
    <w:name w:val="List 5"/>
    <w:basedOn w:val="Normln"/>
    <w:pPr>
      <w:ind w:left="1415" w:hanging="283"/>
    </w:pPr>
  </w:style>
  <w:style w:type="paragraph" w:styleId="Seznamsodrkami">
    <w:name w:val="List Bullet"/>
    <w:basedOn w:val="Normln"/>
    <w:pPr>
      <w:numPr>
        <w:numId w:val="4"/>
      </w:numPr>
    </w:pPr>
  </w:style>
  <w:style w:type="paragraph" w:styleId="Seznamsodrkami2">
    <w:name w:val="List Bullet 2"/>
    <w:basedOn w:val="Text2"/>
    <w:pPr>
      <w:numPr>
        <w:numId w:val="6"/>
      </w:numPr>
      <w:tabs>
        <w:tab w:val="clear" w:pos="2302"/>
      </w:tabs>
    </w:pPr>
  </w:style>
  <w:style w:type="paragraph" w:styleId="Seznamsodrkami3">
    <w:name w:val="List Bullet 3"/>
    <w:basedOn w:val="Text3"/>
    <w:pPr>
      <w:numPr>
        <w:numId w:val="7"/>
      </w:numPr>
      <w:tabs>
        <w:tab w:val="clear" w:pos="2302"/>
      </w:tabs>
    </w:pPr>
  </w:style>
  <w:style w:type="paragraph" w:styleId="Seznamsodrkami4">
    <w:name w:val="List Bullet 4"/>
    <w:basedOn w:val="Text4"/>
    <w:pPr>
      <w:numPr>
        <w:numId w:val="8"/>
      </w:numPr>
      <w:tabs>
        <w:tab w:val="clear" w:pos="2302"/>
      </w:tabs>
    </w:pPr>
  </w:style>
  <w:style w:type="paragraph" w:styleId="Seznamsodrkami5">
    <w:name w:val="List Bullet 5"/>
    <w:basedOn w:val="Normln"/>
    <w:autoRedefine/>
    <w:pPr>
      <w:numPr>
        <w:numId w:val="1"/>
      </w:numPr>
    </w:pPr>
  </w:style>
  <w:style w:type="paragraph" w:styleId="Pokraovnseznamu">
    <w:name w:val="List Continue"/>
    <w:basedOn w:val="Normln"/>
    <w:pPr>
      <w:spacing w:after="120"/>
      <w:ind w:left="283"/>
    </w:pPr>
  </w:style>
  <w:style w:type="paragraph" w:styleId="Pokraovnseznamu2">
    <w:name w:val="List Continue 2"/>
    <w:basedOn w:val="Normln"/>
    <w:pPr>
      <w:spacing w:after="120"/>
      <w:ind w:left="566"/>
    </w:pPr>
  </w:style>
  <w:style w:type="paragraph" w:styleId="Pokraovnseznamu3">
    <w:name w:val="List Continue 3"/>
    <w:basedOn w:val="Normln"/>
    <w:pPr>
      <w:spacing w:after="120"/>
      <w:ind w:left="849"/>
    </w:pPr>
  </w:style>
  <w:style w:type="paragraph" w:styleId="Pokraovnseznamu4">
    <w:name w:val="List Continue 4"/>
    <w:basedOn w:val="Normln"/>
    <w:pPr>
      <w:spacing w:after="120"/>
      <w:ind w:left="1132"/>
    </w:pPr>
  </w:style>
  <w:style w:type="paragraph" w:styleId="Pokraovnseznamu5">
    <w:name w:val="List Continue 5"/>
    <w:basedOn w:val="Normln"/>
    <w:pPr>
      <w:spacing w:after="120"/>
      <w:ind w:left="1415"/>
    </w:pPr>
  </w:style>
  <w:style w:type="paragraph" w:styleId="slovanseznam">
    <w:name w:val="List Number"/>
    <w:basedOn w:val="Normln"/>
    <w:pPr>
      <w:numPr>
        <w:numId w:val="14"/>
      </w:numPr>
    </w:pPr>
  </w:style>
  <w:style w:type="paragraph" w:styleId="slovanseznam2">
    <w:name w:val="List Number 2"/>
    <w:basedOn w:val="Text2"/>
    <w:pPr>
      <w:numPr>
        <w:numId w:val="16"/>
      </w:numPr>
      <w:tabs>
        <w:tab w:val="clear" w:pos="2302"/>
      </w:tabs>
    </w:pPr>
  </w:style>
  <w:style w:type="paragraph" w:styleId="slovanseznam3">
    <w:name w:val="List Number 3"/>
    <w:basedOn w:val="Text3"/>
    <w:pPr>
      <w:numPr>
        <w:numId w:val="17"/>
      </w:numPr>
      <w:tabs>
        <w:tab w:val="clear" w:pos="2302"/>
      </w:tabs>
    </w:pPr>
  </w:style>
  <w:style w:type="paragraph" w:styleId="slovanseznam4">
    <w:name w:val="List Number 4"/>
    <w:basedOn w:val="Text4"/>
    <w:pPr>
      <w:numPr>
        <w:numId w:val="18"/>
      </w:numPr>
      <w:tabs>
        <w:tab w:val="clear" w:pos="2302"/>
      </w:tabs>
    </w:pPr>
  </w:style>
  <w:style w:type="paragraph" w:styleId="slovanseznam5">
    <w:name w:val="List Number 5"/>
    <w:basedOn w:val="Normln"/>
    <w:pPr>
      <w:numPr>
        <w:numId w:val="2"/>
      </w:numPr>
    </w:pPr>
  </w:style>
  <w:style w:type="paragraph" w:styleId="Textmakra">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Zhlavzprvy">
    <w:name w:val="Message Header"/>
    <w:basedOn w:val="Norml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lnodsazen">
    <w:name w:val="Normal Indent"/>
    <w:basedOn w:val="Normln"/>
    <w:link w:val="NormlnodsazenChar"/>
    <w:pPr>
      <w:ind w:left="720"/>
    </w:pPr>
    <w:rPr>
      <w:lang w:eastAsia="x-none"/>
    </w:rPr>
  </w:style>
  <w:style w:type="paragraph" w:styleId="Nadpispoznmky">
    <w:name w:val="Note Heading"/>
    <w:basedOn w:val="Normln"/>
    <w:next w:val="Normln"/>
  </w:style>
  <w:style w:type="paragraph" w:customStyle="1" w:styleId="NoteHead">
    <w:name w:val="NoteHead"/>
    <w:basedOn w:val="Normln"/>
    <w:next w:val="Subject"/>
    <w:pPr>
      <w:spacing w:before="720" w:after="720"/>
      <w:jc w:val="center"/>
    </w:pPr>
    <w:rPr>
      <w:b/>
      <w:smallCaps/>
    </w:rPr>
  </w:style>
  <w:style w:type="paragraph" w:customStyle="1" w:styleId="Subject">
    <w:name w:val="Subject"/>
    <w:basedOn w:val="Normln"/>
    <w:next w:val="Normln"/>
    <w:pPr>
      <w:spacing w:after="480"/>
      <w:ind w:left="1531" w:hanging="1531"/>
      <w:jc w:val="left"/>
    </w:pPr>
    <w:rPr>
      <w:b/>
    </w:rPr>
  </w:style>
  <w:style w:type="paragraph" w:customStyle="1" w:styleId="NoteList">
    <w:name w:val="NoteList"/>
    <w:basedOn w:val="Normln"/>
    <w:next w:val="Subject"/>
    <w:pPr>
      <w:tabs>
        <w:tab w:val="left" w:pos="5823"/>
      </w:tabs>
      <w:spacing w:before="720" w:after="720"/>
      <w:ind w:left="5104" w:hanging="3119"/>
      <w:jc w:val="left"/>
    </w:pPr>
    <w:rPr>
      <w:b/>
      <w:smallCaps/>
    </w:rPr>
  </w:style>
  <w:style w:type="paragraph" w:customStyle="1" w:styleId="NumPar1">
    <w:name w:val="NumPar 1"/>
    <w:basedOn w:val="Nadpis1"/>
    <w:next w:val="Text1"/>
    <w:pPr>
      <w:keepNext w:val="0"/>
      <w:spacing w:before="0"/>
      <w:outlineLvl w:val="9"/>
    </w:pPr>
    <w:rPr>
      <w:b w:val="0"/>
      <w:smallCaps w:val="0"/>
    </w:rPr>
  </w:style>
  <w:style w:type="paragraph" w:customStyle="1" w:styleId="NumPar2">
    <w:name w:val="NumPar 2"/>
    <w:basedOn w:val="Nadpis2"/>
    <w:next w:val="Text2"/>
    <w:pPr>
      <w:keepNext w:val="0"/>
      <w:outlineLvl w:val="9"/>
    </w:pPr>
    <w:rPr>
      <w:b w:val="0"/>
    </w:rPr>
  </w:style>
  <w:style w:type="paragraph" w:customStyle="1" w:styleId="NumPar3">
    <w:name w:val="NumPar 3"/>
    <w:basedOn w:val="Nadpis3"/>
    <w:next w:val="Text3"/>
    <w:pPr>
      <w:keepNext w:val="0"/>
      <w:outlineLvl w:val="9"/>
    </w:pPr>
    <w:rPr>
      <w:i w:val="0"/>
    </w:rPr>
  </w:style>
  <w:style w:type="paragraph" w:customStyle="1" w:styleId="NumPar4">
    <w:name w:val="NumPar 4"/>
    <w:basedOn w:val="Nadpis4"/>
    <w:next w:val="Text4"/>
    <w:pPr>
      <w:keepNext w:val="0"/>
      <w:outlineLvl w:val="9"/>
    </w:pPr>
  </w:style>
  <w:style w:type="paragraph" w:customStyle="1" w:styleId="PartTitle">
    <w:name w:val="PartTitle"/>
    <w:basedOn w:val="Normln"/>
    <w:next w:val="ChapterTitle"/>
    <w:pPr>
      <w:keepNext/>
      <w:pageBreakBefore/>
      <w:spacing w:after="480"/>
      <w:jc w:val="center"/>
    </w:pPr>
    <w:rPr>
      <w:b/>
      <w:sz w:val="36"/>
    </w:rPr>
  </w:style>
  <w:style w:type="paragraph" w:styleId="Prosttext">
    <w:name w:val="Plain Text"/>
    <w:basedOn w:val="Normln"/>
    <w:rPr>
      <w:rFonts w:ascii="Courier New" w:hAnsi="Courier New"/>
      <w:sz w:val="20"/>
    </w:rPr>
  </w:style>
  <w:style w:type="paragraph" w:styleId="Osloven">
    <w:name w:val="Salutation"/>
    <w:basedOn w:val="Normln"/>
    <w:next w:val="Normln"/>
  </w:style>
  <w:style w:type="paragraph" w:styleId="Podpis">
    <w:name w:val="Signature"/>
    <w:basedOn w:val="Normln"/>
    <w:next w:val="Enclosures"/>
    <w:pPr>
      <w:tabs>
        <w:tab w:val="left" w:pos="5103"/>
      </w:tabs>
      <w:spacing w:before="1200" w:after="0"/>
      <w:ind w:left="5103"/>
      <w:jc w:val="center"/>
    </w:pPr>
  </w:style>
  <w:style w:type="paragraph" w:styleId="Podnadpis">
    <w:name w:val="Subtitle"/>
    <w:basedOn w:val="Normln"/>
    <w:pPr>
      <w:spacing w:after="60"/>
      <w:jc w:val="center"/>
      <w:outlineLvl w:val="1"/>
    </w:pPr>
    <w:rPr>
      <w:rFonts w:ascii="Arial" w:hAnsi="Arial"/>
    </w:rPr>
  </w:style>
  <w:style w:type="paragraph" w:customStyle="1" w:styleId="SubTitle1">
    <w:name w:val="SubTitle 1"/>
    <w:basedOn w:val="Normln"/>
    <w:next w:val="SubTitle2"/>
    <w:pPr>
      <w:jc w:val="center"/>
    </w:pPr>
    <w:rPr>
      <w:b/>
      <w:sz w:val="40"/>
    </w:rPr>
  </w:style>
  <w:style w:type="paragraph" w:customStyle="1" w:styleId="SubTitle2">
    <w:name w:val="SubTitle 2"/>
    <w:basedOn w:val="Normln"/>
    <w:pPr>
      <w:jc w:val="center"/>
    </w:pPr>
    <w:rPr>
      <w:b/>
      <w:sz w:val="32"/>
    </w:rPr>
  </w:style>
  <w:style w:type="paragraph" w:styleId="Seznamcitac">
    <w:name w:val="table of authorities"/>
    <w:basedOn w:val="Normln"/>
    <w:next w:val="Normln"/>
    <w:semiHidden/>
    <w:pPr>
      <w:ind w:left="240" w:hanging="240"/>
    </w:pPr>
  </w:style>
  <w:style w:type="paragraph" w:styleId="Seznamobrzk">
    <w:name w:val="table of figures"/>
    <w:basedOn w:val="Normln"/>
    <w:next w:val="Normln"/>
    <w:semiHidden/>
    <w:pPr>
      <w:ind w:left="480" w:hanging="480"/>
    </w:pPr>
  </w:style>
  <w:style w:type="paragraph" w:styleId="Nzev">
    <w:name w:val="Title"/>
    <w:basedOn w:val="Normln"/>
    <w:next w:val="SubTitle1"/>
    <w:pPr>
      <w:spacing w:after="480"/>
      <w:jc w:val="center"/>
    </w:pPr>
    <w:rPr>
      <w:b/>
      <w:kern w:val="28"/>
      <w:sz w:val="48"/>
    </w:rPr>
  </w:style>
  <w:style w:type="paragraph" w:styleId="Hlavikaobsahu">
    <w:name w:val="toa heading"/>
    <w:basedOn w:val="Normln"/>
    <w:next w:val="Normln"/>
    <w:semiHidden/>
    <w:pPr>
      <w:spacing w:before="120"/>
    </w:pPr>
    <w:rPr>
      <w:rFonts w:ascii="Arial" w:hAnsi="Arial"/>
      <w:b/>
    </w:rPr>
  </w:style>
  <w:style w:type="paragraph" w:styleId="Obsah1">
    <w:name w:val="toc 1"/>
    <w:basedOn w:val="Normln"/>
    <w:next w:val="Normln"/>
    <w:semiHidden/>
    <w:pPr>
      <w:tabs>
        <w:tab w:val="right" w:leader="dot" w:pos="8640"/>
      </w:tabs>
      <w:spacing w:before="120" w:after="120"/>
      <w:ind w:left="482" w:right="720" w:hanging="482"/>
    </w:pPr>
    <w:rPr>
      <w:caps/>
    </w:rPr>
  </w:style>
  <w:style w:type="paragraph" w:styleId="Obsah2">
    <w:name w:val="toc 2"/>
    <w:basedOn w:val="Normln"/>
    <w:next w:val="Normln"/>
    <w:semiHidden/>
    <w:pPr>
      <w:tabs>
        <w:tab w:val="right" w:leader="dot" w:pos="8640"/>
      </w:tabs>
      <w:spacing w:before="60" w:after="60"/>
      <w:ind w:left="1077" w:right="720" w:hanging="595"/>
    </w:pPr>
  </w:style>
  <w:style w:type="paragraph" w:styleId="Obsah3">
    <w:name w:val="toc 3"/>
    <w:basedOn w:val="Normln"/>
    <w:next w:val="Normln"/>
    <w:semiHidden/>
    <w:pPr>
      <w:tabs>
        <w:tab w:val="right" w:leader="dot" w:pos="8640"/>
      </w:tabs>
      <w:spacing w:before="60" w:after="60"/>
      <w:ind w:left="1916" w:right="720" w:hanging="839"/>
    </w:pPr>
  </w:style>
  <w:style w:type="paragraph" w:styleId="Obsah4">
    <w:name w:val="toc 4"/>
    <w:basedOn w:val="Normln"/>
    <w:next w:val="Normln"/>
    <w:semiHidden/>
    <w:pPr>
      <w:tabs>
        <w:tab w:val="right" w:leader="dot" w:pos="8641"/>
      </w:tabs>
      <w:spacing w:before="60" w:after="60"/>
      <w:ind w:left="2880" w:right="720" w:hanging="964"/>
    </w:pPr>
  </w:style>
  <w:style w:type="paragraph" w:styleId="Obsah5">
    <w:name w:val="toc 5"/>
    <w:basedOn w:val="Normln"/>
    <w:next w:val="Normln"/>
    <w:semiHidden/>
    <w:pPr>
      <w:tabs>
        <w:tab w:val="right" w:leader="dot" w:pos="8641"/>
      </w:tabs>
      <w:spacing w:before="240" w:after="120"/>
      <w:ind w:right="720"/>
    </w:pPr>
    <w:rPr>
      <w:caps/>
    </w:rPr>
  </w:style>
  <w:style w:type="paragraph" w:styleId="Obsah6">
    <w:name w:val="toc 6"/>
    <w:basedOn w:val="Normln"/>
    <w:next w:val="Normln"/>
    <w:autoRedefine/>
    <w:semiHidden/>
    <w:pPr>
      <w:ind w:left="1200"/>
    </w:pPr>
  </w:style>
  <w:style w:type="paragraph" w:styleId="Obsah7">
    <w:name w:val="toc 7"/>
    <w:basedOn w:val="Normln"/>
    <w:next w:val="Normln"/>
    <w:autoRedefine/>
    <w:semiHidden/>
    <w:pPr>
      <w:ind w:left="1440"/>
    </w:pPr>
  </w:style>
  <w:style w:type="paragraph" w:styleId="Obsah8">
    <w:name w:val="toc 8"/>
    <w:basedOn w:val="Normln"/>
    <w:next w:val="Normln"/>
    <w:autoRedefine/>
    <w:semiHidden/>
    <w:pPr>
      <w:ind w:left="1680"/>
    </w:pPr>
  </w:style>
  <w:style w:type="paragraph" w:styleId="Obsah9">
    <w:name w:val="toc 9"/>
    <w:basedOn w:val="Normln"/>
    <w:next w:val="Normln"/>
    <w:autoRedefine/>
    <w:semiHidden/>
    <w:pPr>
      <w:ind w:left="1920"/>
    </w:pPr>
  </w:style>
  <w:style w:type="paragraph" w:customStyle="1" w:styleId="YReferences">
    <w:name w:val="YReferences"/>
    <w:basedOn w:val="Normln"/>
    <w:next w:val="Normln"/>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ln"/>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ln"/>
    <w:pPr>
      <w:numPr>
        <w:ilvl w:val="1"/>
        <w:numId w:val="14"/>
      </w:numPr>
    </w:pPr>
  </w:style>
  <w:style w:type="paragraph" w:customStyle="1" w:styleId="ListNumberLevel3">
    <w:name w:val="List Number (Level 3)"/>
    <w:basedOn w:val="Normln"/>
    <w:pPr>
      <w:numPr>
        <w:ilvl w:val="2"/>
        <w:numId w:val="14"/>
      </w:numPr>
    </w:pPr>
  </w:style>
  <w:style w:type="paragraph" w:customStyle="1" w:styleId="ListNumberLevel4">
    <w:name w:val="List Number (Level 4)"/>
    <w:basedOn w:val="Normln"/>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Nadpisobsahu">
    <w:name w:val="TOC Heading"/>
    <w:basedOn w:val="Normln"/>
    <w:next w:val="Normln"/>
    <w:pPr>
      <w:keepNext/>
      <w:spacing w:before="240"/>
      <w:jc w:val="center"/>
    </w:pPr>
    <w:rPr>
      <w:b/>
    </w:rPr>
  </w:style>
  <w:style w:type="paragraph" w:customStyle="1" w:styleId="Contact">
    <w:name w:val="Contact"/>
    <w:basedOn w:val="Normln"/>
    <w:next w:val="Normln"/>
    <w:pPr>
      <w:spacing w:after="480"/>
      <w:ind w:left="567" w:hanging="567"/>
      <w:jc w:val="left"/>
    </w:pPr>
  </w:style>
  <w:style w:type="paragraph" w:customStyle="1" w:styleId="ZCom">
    <w:name w:val="Z_Com"/>
    <w:basedOn w:val="Normln"/>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ln"/>
    <w:rsid w:val="00D63776"/>
    <w:pPr>
      <w:widowControl w:val="0"/>
      <w:autoSpaceDE w:val="0"/>
      <w:autoSpaceDN w:val="0"/>
      <w:spacing w:after="0"/>
      <w:ind w:right="85"/>
      <w:jc w:val="left"/>
    </w:pPr>
    <w:rPr>
      <w:rFonts w:ascii="Arial" w:hAnsi="Arial" w:cs="Arial"/>
      <w:sz w:val="16"/>
      <w:szCs w:val="16"/>
      <w:lang w:eastAsia="en-GB"/>
    </w:rPr>
  </w:style>
  <w:style w:type="character" w:styleId="Hypertextovodkaz">
    <w:name w:val="Hyperlink"/>
    <w:rsid w:val="006914AD"/>
    <w:rPr>
      <w:color w:val="0000FF"/>
      <w:u w:val="single"/>
    </w:rPr>
  </w:style>
  <w:style w:type="character" w:styleId="Znakapoznpodarou">
    <w:name w:val="footnote reference"/>
    <w:rsid w:val="00CD08CF"/>
    <w:rPr>
      <w:vertAlign w:val="superscript"/>
    </w:rPr>
  </w:style>
  <w:style w:type="table" w:styleId="Stednmka3zvraznn2">
    <w:name w:val="Medium Grid 3 Accent 2"/>
    <w:basedOn w:val="Normlntabulka"/>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xtbubliny">
    <w:name w:val="Balloon Text"/>
    <w:basedOn w:val="Normln"/>
    <w:link w:val="TextbublinyChar"/>
    <w:uiPriority w:val="99"/>
    <w:semiHidden/>
    <w:rsid w:val="00E52A1D"/>
    <w:rPr>
      <w:rFonts w:ascii="Tahoma" w:hAnsi="Tahoma"/>
      <w:sz w:val="16"/>
      <w:szCs w:val="16"/>
    </w:rPr>
  </w:style>
  <w:style w:type="paragraph" w:customStyle="1" w:styleId="DocumentTitle">
    <w:name w:val="Document Title"/>
    <w:basedOn w:val="Normln"/>
    <w:link w:val="DocumentTitleChar"/>
    <w:qFormat/>
    <w:rsid w:val="002A726D"/>
    <w:pPr>
      <w:jc w:val="center"/>
    </w:pPr>
    <w:rPr>
      <w:rFonts w:ascii="Verdana" w:hAnsi="Verdana"/>
      <w:b/>
      <w:sz w:val="28"/>
      <w:lang w:eastAsia="x-none"/>
    </w:rPr>
  </w:style>
  <w:style w:type="paragraph" w:customStyle="1" w:styleId="Footerapproval">
    <w:name w:val="Footer approval"/>
    <w:basedOn w:val="Zpat"/>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Zpat"/>
    <w:link w:val="FooterDateChar"/>
    <w:qFormat/>
    <w:rsid w:val="00EE60CF"/>
    <w:pPr>
      <w:tabs>
        <w:tab w:val="right" w:pos="9240"/>
      </w:tabs>
    </w:pPr>
    <w:rPr>
      <w:rFonts w:ascii="Verdana" w:hAnsi="Verdana"/>
      <w:lang w:val="it-IT"/>
    </w:rPr>
  </w:style>
  <w:style w:type="character" w:customStyle="1" w:styleId="ZpatChar">
    <w:name w:val="Zápatí Char"/>
    <w:link w:val="Zpat"/>
    <w:uiPriority w:val="99"/>
    <w:rsid w:val="00EE60CF"/>
    <w:rPr>
      <w:rFonts w:ascii="Arial" w:hAnsi="Arial"/>
      <w:sz w:val="16"/>
      <w:lang w:val="fr-FR"/>
    </w:rPr>
  </w:style>
  <w:style w:type="character" w:customStyle="1" w:styleId="ApprovalfooterChar">
    <w:name w:val="Approval_footer Char"/>
    <w:basedOn w:val="ZpatChar"/>
    <w:link w:val="Footerapproval"/>
    <w:rsid w:val="00EE60CF"/>
    <w:rPr>
      <w:rFonts w:ascii="Arial" w:hAnsi="Arial"/>
      <w:sz w:val="16"/>
      <w:lang w:val="fr-FR"/>
    </w:rPr>
  </w:style>
  <w:style w:type="paragraph" w:customStyle="1" w:styleId="PageNumber1">
    <w:name w:val="Page Number1"/>
    <w:basedOn w:val="Zpat"/>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ZhlavChar">
    <w:name w:val="Záhlaví Char"/>
    <w:link w:val="Zhlav"/>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ln"/>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lnodsazen"/>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ln"/>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lnodsazenChar">
    <w:name w:val="Normální odsazený Char"/>
    <w:link w:val="Normlnodsazen"/>
    <w:rsid w:val="007A4813"/>
    <w:rPr>
      <w:sz w:val="24"/>
      <w:lang w:val="fr-FR"/>
    </w:rPr>
  </w:style>
  <w:style w:type="character" w:customStyle="1" w:styleId="Bulletpoint1Char">
    <w:name w:val="Bullet point1 Char"/>
    <w:basedOn w:val="NormlnodsazenChar"/>
    <w:link w:val="Bulletpoint1"/>
    <w:rsid w:val="007A4813"/>
    <w:rPr>
      <w:sz w:val="24"/>
      <w:lang w:val="fr-FR"/>
    </w:rPr>
  </w:style>
  <w:style w:type="paragraph" w:customStyle="1" w:styleId="BulletPoint2">
    <w:name w:val="Bullet Point 2"/>
    <w:basedOn w:val="Normlnodsazen"/>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ln"/>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Mkatabulky">
    <w:name w:val="Table Grid"/>
    <w:basedOn w:val="Normlntabulka"/>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lntabulka"/>
    <w:rsid w:val="00EF7057"/>
    <w:tblPr/>
  </w:style>
  <w:style w:type="table" w:styleId="Elegantntabulka">
    <w:name w:val="Table Elegant"/>
    <w:basedOn w:val="Normlntabulka"/>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Odkaznakoment">
    <w:name w:val="annotation reference"/>
    <w:unhideWhenUsed/>
    <w:rsid w:val="00F0066C"/>
    <w:rPr>
      <w:sz w:val="16"/>
      <w:szCs w:val="16"/>
    </w:rPr>
  </w:style>
  <w:style w:type="character" w:customStyle="1" w:styleId="TextkomenteChar">
    <w:name w:val="Text komentáře Char"/>
    <w:link w:val="Textkomente"/>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ln"/>
    <w:semiHidden/>
    <w:rsid w:val="007F7B4F"/>
    <w:pPr>
      <w:tabs>
        <w:tab w:val="num" w:pos="765"/>
      </w:tabs>
      <w:spacing w:after="0"/>
      <w:ind w:left="765" w:hanging="283"/>
      <w:jc w:val="left"/>
    </w:pPr>
    <w:rPr>
      <w:sz w:val="20"/>
      <w:lang w:val="en-GB" w:eastAsia="en-GB"/>
    </w:rPr>
  </w:style>
  <w:style w:type="paragraph" w:customStyle="1" w:styleId="List1">
    <w:name w:val="List 1"/>
    <w:basedOn w:val="Normln"/>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ln"/>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ln"/>
    <w:semiHidden/>
    <w:rsid w:val="007F7B4F"/>
    <w:pPr>
      <w:spacing w:after="0"/>
      <w:ind w:left="1080" w:hanging="360"/>
      <w:jc w:val="left"/>
    </w:pPr>
    <w:rPr>
      <w:sz w:val="20"/>
      <w:lang w:val="en-GB" w:eastAsia="en-GB"/>
    </w:rPr>
  </w:style>
  <w:style w:type="paragraph" w:customStyle="1" w:styleId="List51">
    <w:name w:val="List 51"/>
    <w:basedOn w:val="Normln"/>
    <w:semiHidden/>
    <w:rsid w:val="007F7B4F"/>
    <w:pPr>
      <w:numPr>
        <w:numId w:val="21"/>
      </w:numPr>
      <w:spacing w:after="0"/>
      <w:jc w:val="left"/>
    </w:pPr>
    <w:rPr>
      <w:sz w:val="20"/>
      <w:lang w:val="en-GB" w:eastAsia="en-GB"/>
    </w:rPr>
  </w:style>
  <w:style w:type="paragraph" w:customStyle="1" w:styleId="List6">
    <w:name w:val="List 6"/>
    <w:basedOn w:val="Normln"/>
    <w:semiHidden/>
    <w:rsid w:val="007F7B4F"/>
    <w:pPr>
      <w:numPr>
        <w:numId w:val="22"/>
      </w:numPr>
      <w:spacing w:after="0"/>
      <w:jc w:val="left"/>
    </w:pPr>
    <w:rPr>
      <w:sz w:val="20"/>
      <w:lang w:val="en-GB" w:eastAsia="en-GB"/>
    </w:rPr>
  </w:style>
  <w:style w:type="paragraph" w:customStyle="1" w:styleId="List7">
    <w:name w:val="List 7"/>
    <w:basedOn w:val="Normln"/>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ln"/>
    <w:next w:val="Zkladn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ln"/>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ln"/>
    <w:rsid w:val="00BA290F"/>
    <w:pPr>
      <w:suppressLineNumbers/>
      <w:suppressAutoHyphens/>
      <w:spacing w:after="0"/>
      <w:jc w:val="left"/>
    </w:pPr>
    <w:rPr>
      <w:rFonts w:cs="Mangal"/>
      <w:szCs w:val="24"/>
      <w:lang w:val="en-GB" w:eastAsia="ar-SA"/>
    </w:rPr>
  </w:style>
  <w:style w:type="paragraph" w:customStyle="1" w:styleId="BalloonText1">
    <w:name w:val="Balloon Text1"/>
    <w:basedOn w:val="Normln"/>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ln"/>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ln"/>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xtbublinyChar">
    <w:name w:val="Text bubliny Char"/>
    <w:link w:val="Textbubliny"/>
    <w:uiPriority w:val="99"/>
    <w:semiHidden/>
    <w:rsid w:val="00BA290F"/>
    <w:rPr>
      <w:rFonts w:ascii="Tahoma" w:hAnsi="Tahoma" w:cs="Tahoma"/>
      <w:sz w:val="16"/>
      <w:szCs w:val="16"/>
      <w:lang w:val="fr-FR" w:eastAsia="en-US"/>
    </w:rPr>
  </w:style>
  <w:style w:type="paragraph" w:styleId="Odstavecseseznamem">
    <w:name w:val="List Paragraph"/>
    <w:basedOn w:val="Normln"/>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Pedmtkomente">
    <w:name w:val="annotation subject"/>
    <w:basedOn w:val="Textkomente"/>
    <w:next w:val="Textkomente"/>
    <w:link w:val="PedmtkomenteChar"/>
    <w:uiPriority w:val="99"/>
    <w:unhideWhenUsed/>
    <w:rsid w:val="00BA290F"/>
    <w:pPr>
      <w:suppressAutoHyphens/>
      <w:spacing w:after="0"/>
      <w:jc w:val="left"/>
    </w:pPr>
    <w:rPr>
      <w:b/>
      <w:bCs/>
      <w:lang w:val="x-none" w:eastAsia="ar-SA"/>
    </w:rPr>
  </w:style>
  <w:style w:type="character" w:customStyle="1" w:styleId="PedmtkomenteChar">
    <w:name w:val="Předmět komentáře Char"/>
    <w:link w:val="Pedmtkomente"/>
    <w:uiPriority w:val="99"/>
    <w:rsid w:val="00BA290F"/>
    <w:rPr>
      <w:b/>
      <w:bCs/>
      <w:lang w:val="x-none" w:eastAsia="ar-SA"/>
    </w:rPr>
  </w:style>
  <w:style w:type="paragraph" w:styleId="Revize">
    <w:name w:val="Revision"/>
    <w:hidden/>
    <w:uiPriority w:val="99"/>
    <w:semiHidden/>
    <w:rsid w:val="00BA290F"/>
    <w:rPr>
      <w:sz w:val="24"/>
      <w:szCs w:val="24"/>
      <w:lang w:eastAsia="ar-SA"/>
    </w:rPr>
  </w:style>
  <w:style w:type="character" w:styleId="Sledovanodkaz">
    <w:name w:val="FollowedHyperlink"/>
    <w:uiPriority w:val="99"/>
    <w:unhideWhenUsed/>
    <w:rsid w:val="00BA290F"/>
    <w:rPr>
      <w:color w:val="800080"/>
      <w:u w:val="single"/>
    </w:rPr>
  </w:style>
  <w:style w:type="character" w:customStyle="1" w:styleId="Nadpis3Char">
    <w:name w:val="Nadpis 3 Char"/>
    <w:link w:val="Nadpis3"/>
    <w:rsid w:val="005D5129"/>
    <w:rPr>
      <w:i/>
      <w:sz w:val="24"/>
      <w:lang w:val="fr-FR" w:eastAsia="en-US"/>
    </w:rPr>
  </w:style>
  <w:style w:type="character" w:styleId="Odkaznavysvtlivky">
    <w:name w:val="endnote reference"/>
    <w:rsid w:val="007967A9"/>
    <w:rPr>
      <w:vertAlign w:val="superscript"/>
    </w:rPr>
  </w:style>
  <w:style w:type="character" w:customStyle="1" w:styleId="UnresolvedMention1">
    <w:name w:val="Unresolved Mention1"/>
    <w:basedOn w:val="Standardnpsmoodstavce"/>
    <w:uiPriority w:val="99"/>
    <w:semiHidden/>
    <w:unhideWhenUsed/>
    <w:rsid w:val="00D87A69"/>
    <w:rPr>
      <w:color w:val="605E5C"/>
      <w:shd w:val="clear" w:color="auto" w:fill="E1DFDD"/>
    </w:rPr>
  </w:style>
  <w:style w:type="character" w:customStyle="1" w:styleId="Nevyeenzmnka1">
    <w:name w:val="Nevyřešená zmínka1"/>
    <w:basedOn w:val="Standardnpsmoodstavce"/>
    <w:uiPriority w:val="99"/>
    <w:semiHidden/>
    <w:unhideWhenUsed/>
    <w:rsid w:val="00C03A97"/>
    <w:rPr>
      <w:color w:val="605E5C"/>
      <w:shd w:val="clear" w:color="auto" w:fill="E1DFDD"/>
    </w:rPr>
  </w:style>
  <w:style w:type="character" w:customStyle="1" w:styleId="normaltextrun">
    <w:name w:val="normaltextrun"/>
    <w:basedOn w:val="Standardnpsmoodstavce"/>
    <w:rsid w:val="00E54BAE"/>
  </w:style>
  <w:style w:type="character" w:customStyle="1" w:styleId="contentcontrolboundarysink">
    <w:name w:val="contentcontrolboundarysink"/>
    <w:basedOn w:val="Standardnpsmoodstavce"/>
    <w:rsid w:val="00E54BAE"/>
  </w:style>
  <w:style w:type="character" w:customStyle="1" w:styleId="eop">
    <w:name w:val="eop"/>
    <w:basedOn w:val="Standardnpsmoodstavce"/>
    <w:rsid w:val="00E54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4.xml><?xml version="1.0" encoding="utf-8"?>
<ds:datastoreItem xmlns:ds="http://schemas.openxmlformats.org/officeDocument/2006/customXml" ds:itemID="{BF5CAFC3-F832-4EEA-B42F-9C4ACAA3A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1</TotalTime>
  <Pages>3</Pages>
  <Words>409</Words>
  <Characters>2419</Characters>
  <Application>Microsoft Office Word</Application>
  <DocSecurity>0</DocSecurity>
  <PresentationFormat>Microsoft Word 11.0</PresentationFormat>
  <Lines>20</Lines>
  <Paragraphs>5</Paragraphs>
  <ScaleCrop>false</ScaleCrop>
  <HeadingPairs>
    <vt:vector size="10" baseType="variant">
      <vt:variant>
        <vt:lpstr>Název</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2823</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A3</dc:creator>
  <cp:keywords>EL4</cp:keywords>
  <cp:lastModifiedBy>Lenka Vivas</cp:lastModifiedBy>
  <cp:revision>2</cp:revision>
  <cp:lastPrinted>2013-11-06T08:46:00Z</cp:lastPrinted>
  <dcterms:created xsi:type="dcterms:W3CDTF">2026-10-01T10:47:00Z</dcterms:created>
  <dcterms:modified xsi:type="dcterms:W3CDTF">2026-10-01T10:47:00Z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y fmtid="{D5CDD505-2E9C-101B-9397-08002B2CF9AE}" pid="15" name="MSIP_Label_f4cdc456-5864-460f-beda-883d23b78bbb_Enabled">
    <vt:lpwstr>true</vt:lpwstr>
  </property>
  <property fmtid="{D5CDD505-2E9C-101B-9397-08002B2CF9AE}" pid="16" name="MSIP_Label_f4cdc456-5864-460f-beda-883d23b78bbb_SetDate">
    <vt:lpwstr>2023-04-28T13:39:27Z</vt:lpwstr>
  </property>
  <property fmtid="{D5CDD505-2E9C-101B-9397-08002B2CF9AE}" pid="17" name="MSIP_Label_f4cdc456-5864-460f-beda-883d23b78bbb_Method">
    <vt:lpwstr>Privileged</vt:lpwstr>
  </property>
  <property fmtid="{D5CDD505-2E9C-101B-9397-08002B2CF9AE}" pid="18" name="MSIP_Label_f4cdc456-5864-460f-beda-883d23b78bbb_Name">
    <vt:lpwstr>Publicly Available</vt:lpwstr>
  </property>
  <property fmtid="{D5CDD505-2E9C-101B-9397-08002B2CF9AE}" pid="19" name="MSIP_Label_f4cdc456-5864-460f-beda-883d23b78bbb_SiteId">
    <vt:lpwstr>b24c8b06-522c-46fe-9080-70926f8dddb1</vt:lpwstr>
  </property>
  <property fmtid="{D5CDD505-2E9C-101B-9397-08002B2CF9AE}" pid="20" name="MSIP_Label_f4cdc456-5864-460f-beda-883d23b78bbb_ActionId">
    <vt:lpwstr>f712ca04-4f72-45dd-9af8-71874146ca2b</vt:lpwstr>
  </property>
  <property fmtid="{D5CDD505-2E9C-101B-9397-08002B2CF9AE}" pid="21" name="MSIP_Label_f4cdc456-5864-460f-beda-883d23b78bbb_ContentBits">
    <vt:lpwstr>0</vt:lpwstr>
  </property>
  <property fmtid="{D5CDD505-2E9C-101B-9397-08002B2CF9AE}" pid="22" name="GrammarlyDocumentId">
    <vt:lpwstr>849b44e52fbb8d1d17bd5b533665af5dda5a1fe082c75743bd03648741537b66</vt:lpwstr>
  </property>
</Properties>
</file>